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Environmental Management</w:t>
      </w:r>
    </w:p>
    <w:p>
      <w:pPr>
        <w:pStyle w:val="Heading1"/>
      </w:pPr>
      <w:r>
        <w:t>Introduction to Environmental Management</w:t>
      </w:r>
    </w:p>
    <w:p>
      <w:pPr>
        <w:numPr>
          <w:ilvl w:val="0"/>
          <w:numId w:val="900"/>
        </w:numPr>
        <w:spacing w:before="0" w:after="0"/>
      </w:pPr>
      <w:r>
        <w:t>Defining Environmental Management</w:t>
      </w:r>
    </w:p>
    <w:p>
      <w:pPr>
        <w:numPr>
          <w:ilvl w:val="1"/>
          <w:numId w:val="900"/>
        </w:numPr>
        <w:spacing w:before="0" w:after="0"/>
      </w:pPr>
      <w:r>
        <w:t>Scope and Boundaries</w:t>
      </w:r>
    </w:p>
    <w:p>
      <w:pPr>
        <w:numPr>
          <w:ilvl w:val="1"/>
          <w:numId w:val="900"/>
        </w:numPr>
        <w:spacing w:before="0" w:after="0"/>
      </w:pPr>
      <w:r>
        <w:t>Key Terminology</w:t>
      </w:r>
    </w:p>
    <w:p>
      <w:pPr>
        <w:numPr>
          <w:ilvl w:val="1"/>
          <w:numId w:val="900"/>
        </w:numPr>
        <w:spacing w:before="0" w:after="0"/>
      </w:pPr>
      <w:r>
        <w:t>Relationship to Environmental Science</w:t>
      </w:r>
    </w:p>
    <w:p>
      <w:pPr>
        <w:numPr>
          <w:ilvl w:val="1"/>
          <w:numId w:val="900"/>
        </w:numPr>
        <w:spacing w:before="0" w:after="0"/>
      </w:pPr>
      <w:r>
        <w:t>Management vs. Conservation Approaches</w:t>
      </w:r>
    </w:p>
    <w:p>
      <w:pPr>
        <w:numPr>
          <w:ilvl w:val="0"/>
          <w:numId w:val="900"/>
        </w:numPr>
        <w:spacing w:before="0" w:after="0"/>
      </w:pPr>
      <w:r>
        <w:t>Historical Evolution of Environmental Thought and Action</w:t>
      </w:r>
    </w:p>
    <w:p>
      <w:pPr>
        <w:numPr>
          <w:ilvl w:val="1"/>
          <w:numId w:val="900"/>
        </w:numPr>
        <w:spacing w:before="0" w:after="0"/>
      </w:pPr>
      <w:r>
        <w:t>Early Environmental Awareness</w:t>
      </w:r>
    </w:p>
    <w:p>
      <w:pPr>
        <w:numPr>
          <w:ilvl w:val="2"/>
          <w:numId w:val="900"/>
        </w:numPr>
        <w:spacing w:before="0" w:after="0"/>
      </w:pPr>
      <w:r>
        <w:t>Indigenous Environmental Knowledge</w:t>
      </w:r>
    </w:p>
    <w:p>
      <w:pPr>
        <w:numPr>
          <w:ilvl w:val="2"/>
          <w:numId w:val="900"/>
        </w:numPr>
        <w:spacing w:before="0" w:after="0"/>
      </w:pPr>
      <w:r>
        <w:t>Early Conservation Movements</w:t>
      </w:r>
    </w:p>
    <w:p>
      <w:pPr>
        <w:numPr>
          <w:ilvl w:val="1"/>
          <w:numId w:val="900"/>
        </w:numPr>
        <w:spacing w:before="0" w:after="0"/>
      </w:pPr>
      <w:r>
        <w:t>Industrial Revolution and Environmental Impact</w:t>
      </w:r>
    </w:p>
    <w:p>
      <w:pPr>
        <w:numPr>
          <w:ilvl w:val="2"/>
          <w:numId w:val="900"/>
        </w:numPr>
        <w:spacing w:before="0" w:after="0"/>
      </w:pPr>
      <w:r>
        <w:t>Pollution and Public Health Crises</w:t>
      </w:r>
    </w:p>
    <w:p>
      <w:pPr>
        <w:numPr>
          <w:ilvl w:val="2"/>
          <w:numId w:val="900"/>
        </w:numPr>
        <w:spacing w:before="0" w:after="0"/>
      </w:pPr>
      <w:r>
        <w:t>Resource Depletion Concerns</w:t>
      </w:r>
    </w:p>
    <w:p>
      <w:pPr>
        <w:numPr>
          <w:ilvl w:val="1"/>
          <w:numId w:val="900"/>
        </w:numPr>
        <w:spacing w:before="0" w:after="0"/>
      </w:pPr>
      <w:r>
        <w:t>Rise of Environmental Movements</w:t>
      </w:r>
    </w:p>
    <w:p>
      <w:pPr>
        <w:numPr>
          <w:ilvl w:val="2"/>
          <w:numId w:val="900"/>
        </w:numPr>
        <w:spacing w:before="0" w:after="0"/>
      </w:pPr>
      <w:r>
        <w:t>Silent Spring and Chemical Awareness</w:t>
      </w:r>
    </w:p>
    <w:p>
      <w:pPr>
        <w:numPr>
          <w:ilvl w:val="2"/>
          <w:numId w:val="900"/>
        </w:numPr>
        <w:spacing w:before="0" w:after="0"/>
      </w:pPr>
      <w:r>
        <w:t>Earth Day and Public Mobilization</w:t>
      </w:r>
    </w:p>
    <w:p>
      <w:pPr>
        <w:numPr>
          <w:ilvl w:val="2"/>
          <w:numId w:val="900"/>
        </w:numPr>
        <w:spacing w:before="0" w:after="0"/>
      </w:pPr>
      <w:r>
        <w:t>Deep Ecology and Environmental Ethics</w:t>
      </w:r>
    </w:p>
    <w:p>
      <w:pPr>
        <w:numPr>
          <w:ilvl w:val="1"/>
          <w:numId w:val="900"/>
        </w:numPr>
        <w:spacing w:before="0" w:after="0"/>
      </w:pPr>
      <w:r>
        <w:t>Development of International Environmental Policy</w:t>
      </w:r>
    </w:p>
    <w:p>
      <w:pPr>
        <w:numPr>
          <w:ilvl w:val="2"/>
          <w:numId w:val="900"/>
        </w:numPr>
        <w:spacing w:before="0" w:after="0"/>
      </w:pPr>
      <w:r>
        <w:t>Stockholm Conference 1972</w:t>
      </w:r>
    </w:p>
    <w:p>
      <w:pPr>
        <w:numPr>
          <w:ilvl w:val="2"/>
          <w:numId w:val="900"/>
        </w:numPr>
        <w:spacing w:before="0" w:after="0"/>
      </w:pPr>
      <w:r>
        <w:t>Brundtland Commission</w:t>
      </w:r>
    </w:p>
    <w:p>
      <w:pPr>
        <w:numPr>
          <w:ilvl w:val="2"/>
          <w:numId w:val="900"/>
        </w:numPr>
        <w:spacing w:before="0" w:after="0"/>
      </w:pPr>
      <w:r>
        <w:t>Rio Earth Summit 1992</w:t>
      </w:r>
    </w:p>
    <w:p>
      <w:pPr>
        <w:numPr>
          <w:ilvl w:val="2"/>
          <w:numId w:val="900"/>
        </w:numPr>
        <w:spacing w:before="0" w:after="0"/>
      </w:pPr>
      <w:r>
        <w:t>Millennium Development Goals</w:t>
      </w:r>
    </w:p>
    <w:p>
      <w:pPr>
        <w:numPr>
          <w:ilvl w:val="2"/>
          <w:numId w:val="900"/>
        </w:numPr>
        <w:spacing w:before="0" w:after="0"/>
      </w:pPr>
      <w:r>
        <w:t>Sustainable Development Goals</w:t>
      </w:r>
    </w:p>
    <w:p>
      <w:pPr>
        <w:numPr>
          <w:ilvl w:val="0"/>
          <w:numId w:val="900"/>
        </w:numPr>
        <w:spacing w:before="0" w:after="0"/>
      </w:pPr>
      <w:r>
        <w:t>Goals and Objectives</w:t>
      </w:r>
    </w:p>
    <w:p>
      <w:pPr>
        <w:numPr>
          <w:ilvl w:val="1"/>
          <w:numId w:val="900"/>
        </w:numPr>
        <w:spacing w:before="0" w:after="0"/>
      </w:pPr>
      <w:r>
        <w:t>Environmental Protection</w:t>
      </w:r>
    </w:p>
    <w:p>
      <w:pPr>
        <w:numPr>
          <w:ilvl w:val="2"/>
          <w:numId w:val="900"/>
        </w:numPr>
        <w:spacing w:before="0" w:after="0"/>
      </w:pPr>
      <w:r>
        <w:t>Pollution Prevention</w:t>
      </w:r>
    </w:p>
    <w:p>
      <w:pPr>
        <w:numPr>
          <w:ilvl w:val="2"/>
          <w:numId w:val="900"/>
        </w:numPr>
        <w:spacing w:before="0" w:after="0"/>
      </w:pPr>
      <w:r>
        <w:t>Conservation of Natural Resources</w:t>
      </w:r>
    </w:p>
    <w:p>
      <w:pPr>
        <w:numPr>
          <w:ilvl w:val="2"/>
          <w:numId w:val="900"/>
        </w:numPr>
        <w:spacing w:before="0" w:after="0"/>
      </w:pPr>
      <w:r>
        <w:t>Habitat Preservation</w:t>
      </w:r>
    </w:p>
    <w:p>
      <w:pPr>
        <w:numPr>
          <w:ilvl w:val="1"/>
          <w:numId w:val="900"/>
        </w:numPr>
        <w:spacing w:before="0" w:after="0"/>
      </w:pPr>
      <w:r>
        <w:t>Sustainable Resource Use</w:t>
      </w:r>
    </w:p>
    <w:p>
      <w:pPr>
        <w:numPr>
          <w:ilvl w:val="2"/>
          <w:numId w:val="900"/>
        </w:numPr>
        <w:spacing w:before="0" w:after="0"/>
      </w:pPr>
      <w:r>
        <w:t>Intergenerational Equity</w:t>
      </w:r>
    </w:p>
    <w:p>
      <w:pPr>
        <w:numPr>
          <w:ilvl w:val="2"/>
          <w:numId w:val="900"/>
        </w:numPr>
        <w:spacing w:before="0" w:after="0"/>
      </w:pPr>
      <w:r>
        <w:t>Resource Efficiency</w:t>
      </w:r>
    </w:p>
    <w:p>
      <w:pPr>
        <w:numPr>
          <w:ilvl w:val="2"/>
          <w:numId w:val="900"/>
        </w:numPr>
        <w:spacing w:before="0" w:after="0"/>
      </w:pPr>
      <w:r>
        <w:t>Renewable Resource Management</w:t>
      </w:r>
    </w:p>
    <w:p>
      <w:pPr>
        <w:numPr>
          <w:ilvl w:val="1"/>
          <w:numId w:val="900"/>
        </w:numPr>
        <w:spacing w:before="0" w:after="0"/>
      </w:pPr>
      <w:r>
        <w:t>Human Well-being</w:t>
      </w:r>
    </w:p>
    <w:p>
      <w:pPr>
        <w:numPr>
          <w:ilvl w:val="2"/>
          <w:numId w:val="900"/>
        </w:numPr>
        <w:spacing w:before="0" w:after="0"/>
      </w:pPr>
      <w:r>
        <w:t>Health and Safety</w:t>
      </w:r>
    </w:p>
    <w:p>
      <w:pPr>
        <w:numPr>
          <w:ilvl w:val="2"/>
          <w:numId w:val="900"/>
        </w:numPr>
        <w:spacing w:before="0" w:after="0"/>
      </w:pPr>
      <w:r>
        <w:t>Quality of Life</w:t>
      </w:r>
    </w:p>
    <w:p>
      <w:pPr>
        <w:numPr>
          <w:ilvl w:val="2"/>
          <w:numId w:val="900"/>
        </w:numPr>
        <w:spacing w:before="0" w:after="0"/>
      </w:pPr>
      <w:r>
        <w:t>Environmental Justice</w:t>
      </w:r>
    </w:p>
    <w:p>
      <w:pPr>
        <w:numPr>
          <w:ilvl w:val="0"/>
          <w:numId w:val="900"/>
        </w:numPr>
        <w:spacing w:before="0" w:after="0"/>
      </w:pPr>
      <w:r>
        <w:t>Interdisciplinary Nature</w:t>
      </w:r>
    </w:p>
    <w:p>
      <w:pPr>
        <w:numPr>
          <w:ilvl w:val="1"/>
          <w:numId w:val="900"/>
        </w:numPr>
        <w:spacing w:before="0" w:after="0"/>
      </w:pPr>
      <w:r>
        <w:t>Links to Environmental Science</w:t>
      </w:r>
    </w:p>
    <w:p>
      <w:pPr>
        <w:numPr>
          <w:ilvl w:val="2"/>
          <w:numId w:val="900"/>
        </w:numPr>
        <w:spacing w:before="0" w:after="0"/>
      </w:pPr>
      <w:r>
        <w:t>Ecology</w:t>
      </w:r>
    </w:p>
    <w:p>
      <w:pPr>
        <w:numPr>
          <w:ilvl w:val="2"/>
          <w:numId w:val="900"/>
        </w:numPr>
        <w:spacing w:before="0" w:after="0"/>
      </w:pPr>
      <w:r>
        <w:t>Chemistry</w:t>
      </w:r>
    </w:p>
    <w:p>
      <w:pPr>
        <w:numPr>
          <w:ilvl w:val="2"/>
          <w:numId w:val="900"/>
        </w:numPr>
        <w:spacing w:before="0" w:after="0"/>
      </w:pPr>
      <w:r>
        <w:t>Geology</w:t>
      </w:r>
    </w:p>
    <w:p>
      <w:pPr>
        <w:numPr>
          <w:ilvl w:val="2"/>
          <w:numId w:val="900"/>
        </w:numPr>
        <w:spacing w:before="0" w:after="0"/>
      </w:pPr>
      <w:r>
        <w:t>Atmospheric Science</w:t>
      </w:r>
    </w:p>
    <w:p>
      <w:pPr>
        <w:numPr>
          <w:ilvl w:val="1"/>
          <w:numId w:val="900"/>
        </w:numPr>
        <w:spacing w:before="0" w:after="0"/>
      </w:pPr>
      <w:r>
        <w:t>Links to Geography</w:t>
      </w:r>
    </w:p>
    <w:p>
      <w:pPr>
        <w:numPr>
          <w:ilvl w:val="2"/>
          <w:numId w:val="900"/>
        </w:numPr>
        <w:spacing w:before="0" w:after="0"/>
      </w:pPr>
      <w:r>
        <w:t>Physical Geography</w:t>
      </w:r>
    </w:p>
    <w:p>
      <w:pPr>
        <w:numPr>
          <w:ilvl w:val="2"/>
          <w:numId w:val="900"/>
        </w:numPr>
        <w:spacing w:before="0" w:after="0"/>
      </w:pPr>
      <w:r>
        <w:t>Human Geography</w:t>
      </w:r>
    </w:p>
    <w:p>
      <w:pPr>
        <w:numPr>
          <w:ilvl w:val="2"/>
          <w:numId w:val="900"/>
        </w:numPr>
        <w:spacing w:before="0" w:after="0"/>
      </w:pPr>
      <w:r>
        <w:t>Spatial Analysis</w:t>
      </w:r>
    </w:p>
    <w:p>
      <w:pPr>
        <w:numPr>
          <w:ilvl w:val="1"/>
          <w:numId w:val="900"/>
        </w:numPr>
        <w:spacing w:before="0" w:after="0"/>
      </w:pPr>
      <w:r>
        <w:t>Links to Economics</w:t>
      </w:r>
    </w:p>
    <w:p>
      <w:pPr>
        <w:numPr>
          <w:ilvl w:val="2"/>
          <w:numId w:val="900"/>
        </w:numPr>
        <w:spacing w:before="0" w:after="0"/>
      </w:pPr>
      <w:r>
        <w:t>Environmental Economics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Natural Resource Economics</w:t>
      </w:r>
    </w:p>
    <w:p>
      <w:pPr>
        <w:numPr>
          <w:ilvl w:val="1"/>
          <w:numId w:val="900"/>
        </w:numPr>
        <w:spacing w:before="0" w:after="0"/>
      </w:pPr>
      <w:r>
        <w:t>Links to Sociology and Political Science</w:t>
      </w:r>
    </w:p>
    <w:p>
      <w:pPr>
        <w:numPr>
          <w:ilvl w:val="2"/>
          <w:numId w:val="900"/>
        </w:numPr>
        <w:spacing w:before="0" w:after="0"/>
      </w:pPr>
      <w:r>
        <w:t>Social Impacts</w:t>
      </w:r>
    </w:p>
    <w:p>
      <w:pPr>
        <w:numPr>
          <w:ilvl w:val="2"/>
          <w:numId w:val="900"/>
        </w:numPr>
        <w:spacing w:before="0" w:after="0"/>
      </w:pPr>
      <w:r>
        <w:t>Policy Development</w:t>
      </w:r>
    </w:p>
    <w:p>
      <w:pPr>
        <w:numPr>
          <w:ilvl w:val="2"/>
          <w:numId w:val="900"/>
        </w:numPr>
        <w:spacing w:before="0" w:after="0"/>
      </w:pPr>
      <w:r>
        <w:t>Governance Structures</w:t>
      </w:r>
    </w:p>
    <w:p>
      <w:pPr>
        <w:numPr>
          <w:ilvl w:val="2"/>
          <w:numId w:val="900"/>
        </w:numPr>
        <w:spacing w:before="0" w:after="0"/>
      </w:pPr>
      <w:r>
        <w:t>Environmental Behavior</w:t>
      </w:r>
    </w:p>
    <w:p>
      <w:pPr>
        <w:numPr>
          <w:ilvl w:val="1"/>
          <w:numId w:val="900"/>
        </w:numPr>
        <w:spacing w:before="0" w:after="0"/>
      </w:pPr>
      <w:r>
        <w:t>Links to Engineering</w:t>
      </w:r>
    </w:p>
    <w:p>
      <w:pPr>
        <w:numPr>
          <w:ilvl w:val="2"/>
          <w:numId w:val="900"/>
        </w:numPr>
        <w:spacing w:before="0" w:after="0"/>
      </w:pPr>
      <w:r>
        <w:t>Environmental Engineering</w:t>
      </w:r>
    </w:p>
    <w:p>
      <w:pPr>
        <w:numPr>
          <w:ilvl w:val="2"/>
          <w:numId w:val="900"/>
        </w:numPr>
        <w:spacing w:before="0" w:after="0"/>
      </w:pPr>
      <w:r>
        <w:t>Technology Assessment</w:t>
      </w:r>
    </w:p>
    <w:p>
      <w:pPr>
        <w:numPr>
          <w:ilvl w:val="1"/>
          <w:numId w:val="900"/>
        </w:numPr>
        <w:spacing w:before="0" w:after="0"/>
      </w:pPr>
      <w:r>
        <w:t>Links to Law</w:t>
      </w:r>
    </w:p>
    <w:p>
      <w:pPr>
        <w:numPr>
          <w:ilvl w:val="2"/>
          <w:numId w:val="900"/>
        </w:numPr>
        <w:spacing w:before="0" w:after="0"/>
      </w:pPr>
      <w:r>
        <w:t>Environmental Law</w:t>
      </w:r>
    </w:p>
    <w:p>
      <w:pPr>
        <w:numPr>
          <w:ilvl w:val="2"/>
          <w:numId w:val="900"/>
        </w:numPr>
        <w:spacing w:before="0" w:after="0"/>
      </w:pPr>
      <w:r>
        <w:t>Regulatory Frameworks</w:t>
      </w:r>
    </w:p>
    <w:p>
      <w:pPr>
        <w:pStyle w:val="Heading1"/>
      </w:pPr>
      <w:r>
        <w:t>Core Principles and Concepts</w:t>
      </w:r>
    </w:p>
    <w:p>
      <w:pPr>
        <w:numPr>
          <w:ilvl w:val="0"/>
          <w:numId w:val="900"/>
        </w:numPr>
        <w:spacing w:before="0" w:after="0"/>
      </w:pPr>
      <w:r>
        <w:t>Sustainability and Sustainable Development</w:t>
      </w:r>
    </w:p>
    <w:p>
      <w:pPr>
        <w:numPr>
          <w:ilvl w:val="1"/>
          <w:numId w:val="900"/>
        </w:numPr>
        <w:spacing w:before="0" w:after="0"/>
      </w:pPr>
      <w:r>
        <w:t>Definitions and Frameworks</w:t>
      </w:r>
    </w:p>
    <w:p>
      <w:pPr>
        <w:numPr>
          <w:ilvl w:val="2"/>
          <w:numId w:val="900"/>
        </w:numPr>
        <w:spacing w:before="0" w:after="0"/>
      </w:pPr>
      <w:r>
        <w:t>Brundtland Definition</w:t>
      </w:r>
    </w:p>
    <w:p>
      <w:pPr>
        <w:numPr>
          <w:ilvl w:val="2"/>
          <w:numId w:val="900"/>
        </w:numPr>
        <w:spacing w:before="0" w:after="0"/>
      </w:pPr>
      <w:r>
        <w:t>Alternative Definitions</w:t>
      </w:r>
    </w:p>
    <w:p>
      <w:pPr>
        <w:numPr>
          <w:ilvl w:val="1"/>
          <w:numId w:val="900"/>
        </w:numPr>
        <w:spacing w:before="0" w:after="0"/>
      </w:pPr>
      <w:r>
        <w:t>Three Pillars of Sustainability</w:t>
      </w:r>
    </w:p>
    <w:p>
      <w:pPr>
        <w:numPr>
          <w:ilvl w:val="2"/>
          <w:numId w:val="900"/>
        </w:numPr>
        <w:spacing w:before="0" w:after="0"/>
      </w:pPr>
      <w:r>
        <w:t>Environmental Sustainability</w:t>
      </w:r>
    </w:p>
    <w:p>
      <w:pPr>
        <w:numPr>
          <w:ilvl w:val="2"/>
          <w:numId w:val="900"/>
        </w:numPr>
        <w:spacing w:before="0" w:after="0"/>
      </w:pPr>
      <w:r>
        <w:t>Social Sustainability</w:t>
      </w:r>
    </w:p>
    <w:p>
      <w:pPr>
        <w:numPr>
          <w:ilvl w:val="2"/>
          <w:numId w:val="900"/>
        </w:numPr>
        <w:spacing w:before="0" w:after="0"/>
      </w:pPr>
      <w:r>
        <w:t>Economic Sustainability</w:t>
      </w:r>
    </w:p>
    <w:p>
      <w:pPr>
        <w:numPr>
          <w:ilvl w:val="2"/>
          <w:numId w:val="900"/>
        </w:numPr>
        <w:spacing w:before="0" w:after="0"/>
      </w:pPr>
      <w:r>
        <w:t>Integration Challenges</w:t>
      </w:r>
    </w:p>
    <w:p>
      <w:pPr>
        <w:numPr>
          <w:ilvl w:val="1"/>
          <w:numId w:val="900"/>
        </w:numPr>
        <w:spacing w:before="0" w:after="0"/>
      </w:pPr>
      <w:r>
        <w:t>Weak vs. Strong Sustainability</w:t>
      </w:r>
    </w:p>
    <w:p>
      <w:pPr>
        <w:numPr>
          <w:ilvl w:val="2"/>
          <w:numId w:val="900"/>
        </w:numPr>
        <w:spacing w:before="0" w:after="0"/>
      </w:pPr>
      <w:r>
        <w:t>Substitutability of Natural Capital</w:t>
      </w:r>
    </w:p>
    <w:p>
      <w:pPr>
        <w:numPr>
          <w:ilvl w:val="2"/>
          <w:numId w:val="900"/>
        </w:numPr>
        <w:spacing w:before="0" w:after="0"/>
      </w:pPr>
      <w:r>
        <w:t>Limits to Substitution</w:t>
      </w:r>
    </w:p>
    <w:p>
      <w:pPr>
        <w:numPr>
          <w:ilvl w:val="2"/>
          <w:numId w:val="900"/>
        </w:numPr>
        <w:spacing w:before="0" w:after="0"/>
      </w:pPr>
      <w:r>
        <w:t>Critical Natural Capital</w:t>
      </w:r>
    </w:p>
    <w:p>
      <w:pPr>
        <w:numPr>
          <w:ilvl w:val="0"/>
          <w:numId w:val="900"/>
        </w:numPr>
        <w:spacing w:before="0" w:after="0"/>
      </w:pPr>
      <w:r>
        <w:t>The Precautionary Principle</w:t>
      </w:r>
    </w:p>
    <w:p>
      <w:pPr>
        <w:numPr>
          <w:ilvl w:val="1"/>
          <w:numId w:val="900"/>
        </w:numPr>
        <w:spacing w:before="0" w:after="0"/>
      </w:pPr>
      <w:r>
        <w:t>Definition and Origins</w:t>
      </w:r>
    </w:p>
    <w:p>
      <w:pPr>
        <w:numPr>
          <w:ilvl w:val="1"/>
          <w:numId w:val="900"/>
        </w:numPr>
        <w:spacing w:before="0" w:after="0"/>
      </w:pPr>
      <w:r>
        <w:t>Application in Policy and Practice</w:t>
      </w:r>
    </w:p>
    <w:p>
      <w:pPr>
        <w:numPr>
          <w:ilvl w:val="1"/>
          <w:numId w:val="900"/>
        </w:numPr>
        <w:spacing w:before="0" w:after="0"/>
      </w:pPr>
      <w:r>
        <w:t>Criticisms and Limitations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numPr>
          <w:ilvl w:val="0"/>
          <w:numId w:val="900"/>
        </w:numPr>
        <w:spacing w:before="0" w:after="0"/>
      </w:pPr>
      <w:r>
        <w:t>The Polluter Pays Principle</w:t>
      </w:r>
    </w:p>
    <w:p>
      <w:pPr>
        <w:numPr>
          <w:ilvl w:val="1"/>
          <w:numId w:val="900"/>
        </w:numPr>
        <w:spacing w:before="0" w:after="0"/>
      </w:pPr>
      <w:r>
        <w:t>Theoretical Foundation</w:t>
      </w:r>
    </w:p>
    <w:p>
      <w:pPr>
        <w:numPr>
          <w:ilvl w:val="1"/>
          <w:numId w:val="900"/>
        </w:numPr>
        <w:spacing w:before="0" w:after="0"/>
      </w:pPr>
      <w:r>
        <w:t>Implementation Mechanisms</w:t>
      </w:r>
    </w:p>
    <w:p>
      <w:pPr>
        <w:numPr>
          <w:ilvl w:val="1"/>
          <w:numId w:val="900"/>
        </w:numPr>
        <w:spacing w:before="0" w:after="0"/>
      </w:pPr>
      <w:r>
        <w:t>Economic Instruments</w:t>
      </w:r>
    </w:p>
    <w:p>
      <w:pPr>
        <w:numPr>
          <w:ilvl w:val="1"/>
          <w:numId w:val="900"/>
        </w:numPr>
        <w:spacing w:before="0" w:after="0"/>
      </w:pPr>
      <w:r>
        <w:t>Enforcement Issues</w:t>
      </w:r>
    </w:p>
    <w:p>
      <w:pPr>
        <w:numPr>
          <w:ilvl w:val="0"/>
          <w:numId w:val="900"/>
        </w:numPr>
        <w:spacing w:before="0" w:after="0"/>
      </w:pPr>
      <w:r>
        <w:t>Environmental Justice and Equity</w:t>
      </w:r>
    </w:p>
    <w:p>
      <w:pPr>
        <w:numPr>
          <w:ilvl w:val="1"/>
          <w:numId w:val="900"/>
        </w:numPr>
        <w:spacing w:before="0" w:after="0"/>
      </w:pPr>
      <w:r>
        <w:t>Distributional Equity</w:t>
      </w:r>
    </w:p>
    <w:p>
      <w:pPr>
        <w:numPr>
          <w:ilvl w:val="1"/>
          <w:numId w:val="900"/>
        </w:numPr>
        <w:spacing w:before="0" w:after="0"/>
      </w:pPr>
      <w:r>
        <w:t>Procedural Equity</w:t>
      </w:r>
    </w:p>
    <w:p>
      <w:pPr>
        <w:numPr>
          <w:ilvl w:val="1"/>
          <w:numId w:val="900"/>
        </w:numPr>
        <w:spacing w:before="0" w:after="0"/>
      </w:pPr>
      <w:r>
        <w:t>Intergenerational Equity</w:t>
      </w:r>
    </w:p>
    <w:p>
      <w:pPr>
        <w:numPr>
          <w:ilvl w:val="1"/>
          <w:numId w:val="900"/>
        </w:numPr>
        <w:spacing w:before="0" w:after="0"/>
      </w:pPr>
      <w:r>
        <w:t>Environmental Racism</w:t>
      </w:r>
    </w:p>
    <w:p>
      <w:pPr>
        <w:numPr>
          <w:ilvl w:val="1"/>
          <w:numId w:val="900"/>
        </w:numPr>
        <w:spacing w:before="0" w:after="0"/>
      </w:pPr>
      <w:r>
        <w:t>Community-Based Environmental Management</w:t>
      </w:r>
    </w:p>
    <w:p>
      <w:pPr>
        <w:numPr>
          <w:ilvl w:val="0"/>
          <w:numId w:val="900"/>
        </w:numPr>
        <w:spacing w:before="0" w:after="0"/>
      </w:pPr>
      <w:r>
        <w:t>Key Ecological Concepts</w:t>
      </w:r>
    </w:p>
    <w:p>
      <w:pPr>
        <w:numPr>
          <w:ilvl w:val="1"/>
          <w:numId w:val="900"/>
        </w:numPr>
        <w:spacing w:before="0" w:after="0"/>
      </w:pPr>
      <w:r>
        <w:t>Ecosystems and Ecosystem Services</w:t>
      </w:r>
    </w:p>
    <w:p>
      <w:pPr>
        <w:numPr>
          <w:ilvl w:val="2"/>
          <w:numId w:val="900"/>
        </w:numPr>
        <w:spacing w:before="0" w:after="0"/>
      </w:pPr>
      <w:r>
        <w:t>Ecosystem Structure and Function</w:t>
      </w:r>
    </w:p>
    <w:p>
      <w:pPr>
        <w:numPr>
          <w:ilvl w:val="2"/>
          <w:numId w:val="900"/>
        </w:numPr>
        <w:spacing w:before="0" w:after="0"/>
      </w:pPr>
      <w:r>
        <w:t>Types of Ecosystem Services</w:t>
      </w:r>
    </w:p>
    <w:p>
      <w:pPr>
        <w:numPr>
          <w:ilvl w:val="3"/>
          <w:numId w:val="900"/>
        </w:numPr>
        <w:spacing w:before="0" w:after="0"/>
      </w:pPr>
      <w:r>
        <w:t>Provisioning Services</w:t>
      </w:r>
    </w:p>
    <w:p>
      <w:pPr>
        <w:numPr>
          <w:ilvl w:val="3"/>
          <w:numId w:val="900"/>
        </w:numPr>
        <w:spacing w:before="0" w:after="0"/>
      </w:pPr>
      <w:r>
        <w:t>Regulating Services</w:t>
      </w:r>
    </w:p>
    <w:p>
      <w:pPr>
        <w:numPr>
          <w:ilvl w:val="3"/>
          <w:numId w:val="900"/>
        </w:numPr>
        <w:spacing w:before="0" w:after="0"/>
      </w:pPr>
      <w:r>
        <w:t>Cultural Services</w:t>
      </w:r>
    </w:p>
    <w:p>
      <w:pPr>
        <w:numPr>
          <w:ilvl w:val="3"/>
          <w:numId w:val="900"/>
        </w:numPr>
        <w:spacing w:before="0" w:after="0"/>
      </w:pPr>
      <w:r>
        <w:t>Supporting Services</w:t>
      </w:r>
    </w:p>
    <w:p>
      <w:pPr>
        <w:numPr>
          <w:ilvl w:val="2"/>
          <w:numId w:val="900"/>
        </w:numPr>
        <w:spacing w:before="0" w:after="0"/>
      </w:pPr>
      <w:r>
        <w:t>Ecosystem Service Valuation</w:t>
      </w:r>
    </w:p>
    <w:p>
      <w:pPr>
        <w:numPr>
          <w:ilvl w:val="1"/>
          <w:numId w:val="900"/>
        </w:numPr>
        <w:spacing w:before="0" w:after="0"/>
      </w:pPr>
      <w:r>
        <w:t>Carrying Capacity</w:t>
      </w:r>
    </w:p>
    <w:p>
      <w:pPr>
        <w:numPr>
          <w:ilvl w:val="2"/>
          <w:numId w:val="900"/>
        </w:numPr>
        <w:spacing w:before="0" w:after="0"/>
      </w:pPr>
      <w:r>
        <w:t>Determinants of Carrying Capacity</w:t>
      </w:r>
    </w:p>
    <w:p>
      <w:pPr>
        <w:numPr>
          <w:ilvl w:val="2"/>
          <w:numId w:val="900"/>
        </w:numPr>
        <w:spacing w:before="0" w:after="0"/>
      </w:pPr>
      <w:r>
        <w:t>Implications for Management</w:t>
      </w:r>
    </w:p>
    <w:p>
      <w:pPr>
        <w:numPr>
          <w:ilvl w:val="2"/>
          <w:numId w:val="900"/>
        </w:numPr>
        <w:spacing w:before="0" w:after="0"/>
      </w:pPr>
      <w:r>
        <w:t>Human Carrying Capacity</w:t>
      </w:r>
    </w:p>
    <w:p>
      <w:pPr>
        <w:numPr>
          <w:ilvl w:val="1"/>
          <w:numId w:val="900"/>
        </w:numPr>
        <w:spacing w:before="0" w:after="0"/>
      </w:pPr>
      <w:r>
        <w:t>Ecological Footprint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Global and Local Perspectives</w:t>
      </w:r>
    </w:p>
    <w:p>
      <w:pPr>
        <w:numPr>
          <w:ilvl w:val="2"/>
          <w:numId w:val="900"/>
        </w:numPr>
        <w:spacing w:before="0" w:after="0"/>
      </w:pPr>
      <w:r>
        <w:t>Biocapacity</w:t>
      </w:r>
    </w:p>
    <w:p>
      <w:pPr>
        <w:numPr>
          <w:ilvl w:val="1"/>
          <w:numId w:val="900"/>
        </w:numPr>
        <w:spacing w:before="0" w:after="0"/>
      </w:pPr>
      <w:r>
        <w:t>Resilience and Tipping Points</w:t>
      </w:r>
    </w:p>
    <w:p>
      <w:pPr>
        <w:numPr>
          <w:ilvl w:val="2"/>
          <w:numId w:val="900"/>
        </w:numPr>
        <w:spacing w:before="0" w:after="0"/>
      </w:pPr>
      <w:r>
        <w:t>Definitions of Resilience</w:t>
      </w:r>
    </w:p>
    <w:p>
      <w:pPr>
        <w:numPr>
          <w:ilvl w:val="2"/>
          <w:numId w:val="900"/>
        </w:numPr>
        <w:spacing w:before="0" w:after="0"/>
      </w:pPr>
      <w:r>
        <w:t>Examples of Tipping Points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1"/>
          <w:numId w:val="900"/>
        </w:numPr>
        <w:spacing w:before="0" w:after="0"/>
      </w:pPr>
      <w:r>
        <w:t>Biogeochemical Cycles</w:t>
      </w:r>
    </w:p>
    <w:p>
      <w:pPr>
        <w:numPr>
          <w:ilvl w:val="2"/>
          <w:numId w:val="900"/>
        </w:numPr>
        <w:spacing w:before="0" w:after="0"/>
      </w:pPr>
      <w:r>
        <w:t>Carbon Cycle</w:t>
      </w:r>
    </w:p>
    <w:p>
      <w:pPr>
        <w:numPr>
          <w:ilvl w:val="2"/>
          <w:numId w:val="900"/>
        </w:numPr>
        <w:spacing w:before="0" w:after="0"/>
      </w:pPr>
      <w:r>
        <w:t>Nitrogen Cycle</w:t>
      </w:r>
    </w:p>
    <w:p>
      <w:pPr>
        <w:numPr>
          <w:ilvl w:val="2"/>
          <w:numId w:val="900"/>
        </w:numPr>
        <w:spacing w:before="0" w:after="0"/>
      </w:pPr>
      <w:r>
        <w:t>Water Cycle</w:t>
      </w:r>
    </w:p>
    <w:p>
      <w:pPr>
        <w:numPr>
          <w:ilvl w:val="2"/>
          <w:numId w:val="900"/>
        </w:numPr>
        <w:spacing w:before="0" w:after="0"/>
      </w:pPr>
      <w:r>
        <w:t>Phosphorus Cycle</w:t>
      </w:r>
    </w:p>
    <w:p>
      <w:pPr>
        <w:numPr>
          <w:ilvl w:val="2"/>
          <w:numId w:val="900"/>
        </w:numPr>
        <w:spacing w:before="0" w:after="0"/>
      </w:pPr>
      <w:r>
        <w:t>Human Impacts on Cycles</w:t>
      </w:r>
    </w:p>
    <w:p>
      <w:pPr>
        <w:pStyle w:val="Heading1"/>
      </w:pPr>
      <w:r>
        <w:t>Environmental Assessment Tools</w:t>
      </w:r>
    </w:p>
    <w:p>
      <w:pPr>
        <w:numPr>
          <w:ilvl w:val="0"/>
          <w:numId w:val="900"/>
        </w:numPr>
        <w:spacing w:before="0" w:after="0"/>
      </w:pPr>
      <w:r>
        <w:t>Environmental Impact Assessment (EIA)</w:t>
      </w:r>
    </w:p>
    <w:p>
      <w:pPr>
        <w:numPr>
          <w:ilvl w:val="1"/>
          <w:numId w:val="900"/>
        </w:numPr>
        <w:spacing w:before="0" w:after="0"/>
      </w:pPr>
      <w:r>
        <w:t>Purpose and Legal Framework</w:t>
      </w:r>
    </w:p>
    <w:p>
      <w:pPr>
        <w:numPr>
          <w:ilvl w:val="2"/>
          <w:numId w:val="900"/>
        </w:numPr>
        <w:spacing w:before="0" w:after="0"/>
      </w:pPr>
      <w:r>
        <w:t>National Legislation</w:t>
      </w:r>
    </w:p>
    <w:p>
      <w:pPr>
        <w:numPr>
          <w:ilvl w:val="2"/>
          <w:numId w:val="900"/>
        </w:numPr>
        <w:spacing w:before="0" w:after="0"/>
      </w:pPr>
      <w:r>
        <w:t>International Guidelines</w:t>
      </w:r>
    </w:p>
    <w:p>
      <w:pPr>
        <w:numPr>
          <w:ilvl w:val="2"/>
          <w:numId w:val="900"/>
        </w:numPr>
        <w:spacing w:before="0" w:after="0"/>
      </w:pPr>
      <w:r>
        <w:t>Institutional Requirements</w:t>
      </w:r>
    </w:p>
    <w:p>
      <w:pPr>
        <w:numPr>
          <w:ilvl w:val="1"/>
          <w:numId w:val="900"/>
        </w:numPr>
        <w:spacing w:before="0" w:after="0"/>
      </w:pPr>
      <w:r>
        <w:t>The EIA Process</w:t>
      </w:r>
    </w:p>
    <w:p>
      <w:pPr>
        <w:numPr>
          <w:ilvl w:val="2"/>
          <w:numId w:val="900"/>
        </w:numPr>
        <w:spacing w:before="0" w:after="0"/>
      </w:pPr>
      <w:r>
        <w:t>Screening</w:t>
      </w:r>
    </w:p>
    <w:p>
      <w:pPr>
        <w:numPr>
          <w:ilvl w:val="3"/>
          <w:numId w:val="900"/>
        </w:numPr>
        <w:spacing w:before="0" w:after="0"/>
      </w:pPr>
      <w:r>
        <w:t>Criteria for Screening</w:t>
      </w:r>
    </w:p>
    <w:p>
      <w:pPr>
        <w:numPr>
          <w:ilvl w:val="3"/>
          <w:numId w:val="900"/>
        </w:numPr>
        <w:spacing w:before="0" w:after="0"/>
      </w:pPr>
      <w:r>
        <w:t>Types of Projects Requiring EIA</w:t>
      </w:r>
    </w:p>
    <w:p>
      <w:pPr>
        <w:numPr>
          <w:ilvl w:val="3"/>
          <w:numId w:val="900"/>
        </w:numPr>
        <w:spacing w:before="0" w:after="0"/>
      </w:pPr>
      <w:r>
        <w:t>Threshold Determination</w:t>
      </w:r>
    </w:p>
    <w:p>
      <w:pPr>
        <w:numPr>
          <w:ilvl w:val="2"/>
          <w:numId w:val="900"/>
        </w:numPr>
        <w:spacing w:before="0" w:after="0"/>
      </w:pPr>
      <w:r>
        <w:t>Scoping</w:t>
      </w:r>
    </w:p>
    <w:p>
      <w:pPr>
        <w:numPr>
          <w:ilvl w:val="3"/>
          <w:numId w:val="900"/>
        </w:numPr>
        <w:spacing w:before="0" w:after="0"/>
      </w:pPr>
      <w:r>
        <w:t>Stakeholder Involvement</w:t>
      </w:r>
    </w:p>
    <w:p>
      <w:pPr>
        <w:numPr>
          <w:ilvl w:val="3"/>
          <w:numId w:val="900"/>
        </w:numPr>
        <w:spacing w:before="0" w:after="0"/>
      </w:pPr>
      <w:r>
        <w:t>Identification of Key Issues</w:t>
      </w:r>
    </w:p>
    <w:p>
      <w:pPr>
        <w:numPr>
          <w:ilvl w:val="3"/>
          <w:numId w:val="900"/>
        </w:numPr>
        <w:spacing w:before="0" w:after="0"/>
      </w:pPr>
      <w:r>
        <w:t>Terms of Reference</w:t>
      </w:r>
    </w:p>
    <w:p>
      <w:pPr>
        <w:numPr>
          <w:ilvl w:val="2"/>
          <w:numId w:val="900"/>
        </w:numPr>
        <w:spacing w:before="0" w:after="0"/>
      </w:pPr>
      <w:r>
        <w:t>Impact Analysis and Prediction</w:t>
      </w:r>
    </w:p>
    <w:p>
      <w:pPr>
        <w:numPr>
          <w:ilvl w:val="3"/>
          <w:numId w:val="900"/>
        </w:numPr>
        <w:spacing w:before="0" w:after="0"/>
      </w:pPr>
      <w:r>
        <w:t>Methods of Impact Prediction</w:t>
      </w:r>
    </w:p>
    <w:p>
      <w:pPr>
        <w:numPr>
          <w:ilvl w:val="3"/>
          <w:numId w:val="900"/>
        </w:numPr>
        <w:spacing w:before="0" w:after="0"/>
      </w:pPr>
      <w:r>
        <w:t>Quantitative vs. Qualitative Assessment</w:t>
      </w:r>
    </w:p>
    <w:p>
      <w:pPr>
        <w:numPr>
          <w:ilvl w:val="3"/>
          <w:numId w:val="900"/>
        </w:numPr>
        <w:spacing w:before="0" w:after="0"/>
      </w:pPr>
      <w:r>
        <w:t>Cumulative Impact Assessment</w:t>
      </w:r>
    </w:p>
    <w:p>
      <w:pPr>
        <w:numPr>
          <w:ilvl w:val="3"/>
          <w:numId w:val="900"/>
        </w:numPr>
        <w:spacing w:before="0" w:after="0"/>
      </w:pPr>
      <w:r>
        <w:t>Uncertainty Analysis</w:t>
      </w:r>
    </w:p>
    <w:p>
      <w:pPr>
        <w:numPr>
          <w:ilvl w:val="2"/>
          <w:numId w:val="900"/>
        </w:numPr>
        <w:spacing w:before="0" w:after="0"/>
      </w:pPr>
      <w:r>
        <w:t>Mitigation Measures</w:t>
      </w:r>
    </w:p>
    <w:p>
      <w:pPr>
        <w:numPr>
          <w:ilvl w:val="3"/>
          <w:numId w:val="900"/>
        </w:numPr>
        <w:spacing w:before="0" w:after="0"/>
      </w:pPr>
      <w:r>
        <w:t>Avoidance</w:t>
      </w:r>
    </w:p>
    <w:p>
      <w:pPr>
        <w:numPr>
          <w:ilvl w:val="3"/>
          <w:numId w:val="900"/>
        </w:numPr>
        <w:spacing w:before="0" w:after="0"/>
      </w:pPr>
      <w:r>
        <w:t>Minimization</w:t>
      </w:r>
    </w:p>
    <w:p>
      <w:pPr>
        <w:numPr>
          <w:ilvl w:val="3"/>
          <w:numId w:val="900"/>
        </w:numPr>
        <w:spacing w:before="0" w:after="0"/>
      </w:pPr>
      <w:r>
        <w:t>Compensation</w:t>
      </w:r>
    </w:p>
    <w:p>
      <w:pPr>
        <w:numPr>
          <w:ilvl w:val="3"/>
          <w:numId w:val="900"/>
        </w:numPr>
        <w:spacing w:before="0" w:after="0"/>
      </w:pPr>
      <w:r>
        <w:t>Enhancement</w:t>
      </w:r>
    </w:p>
    <w:p>
      <w:pPr>
        <w:numPr>
          <w:ilvl w:val="2"/>
          <w:numId w:val="900"/>
        </w:numPr>
        <w:spacing w:before="0" w:after="0"/>
      </w:pPr>
      <w:r>
        <w:t>Reporting (Environmental Impact Statement)</w:t>
      </w:r>
    </w:p>
    <w:p>
      <w:pPr>
        <w:numPr>
          <w:ilvl w:val="3"/>
          <w:numId w:val="900"/>
        </w:numPr>
        <w:spacing w:before="0" w:after="0"/>
      </w:pPr>
      <w:r>
        <w:t>Structure and Content</w:t>
      </w:r>
    </w:p>
    <w:p>
      <w:pPr>
        <w:numPr>
          <w:ilvl w:val="3"/>
          <w:numId w:val="900"/>
        </w:numPr>
        <w:spacing w:before="0" w:after="0"/>
      </w:pPr>
      <w:r>
        <w:t>Public Disclosure</w:t>
      </w:r>
    </w:p>
    <w:p>
      <w:pPr>
        <w:numPr>
          <w:ilvl w:val="3"/>
          <w:numId w:val="900"/>
        </w:numPr>
        <w:spacing w:before="0" w:after="0"/>
      </w:pPr>
      <w:r>
        <w:t>Non-technical Summary</w:t>
      </w:r>
    </w:p>
    <w:p>
      <w:pPr>
        <w:numPr>
          <w:ilvl w:val="2"/>
          <w:numId w:val="900"/>
        </w:numPr>
        <w:spacing w:before="0" w:after="0"/>
      </w:pPr>
      <w:r>
        <w:t>Review and Decision-making</w:t>
      </w:r>
    </w:p>
    <w:p>
      <w:pPr>
        <w:numPr>
          <w:ilvl w:val="3"/>
          <w:numId w:val="900"/>
        </w:numPr>
        <w:spacing w:before="0" w:after="0"/>
      </w:pPr>
      <w:r>
        <w:t>Review Procedures</w:t>
      </w:r>
    </w:p>
    <w:p>
      <w:pPr>
        <w:numPr>
          <w:ilvl w:val="3"/>
          <w:numId w:val="900"/>
        </w:numPr>
        <w:spacing w:before="0" w:after="0"/>
      </w:pPr>
      <w:r>
        <w:t>Decision Criteria</w:t>
      </w:r>
    </w:p>
    <w:p>
      <w:pPr>
        <w:numPr>
          <w:ilvl w:val="3"/>
          <w:numId w:val="900"/>
        </w:numPr>
        <w:spacing w:before="0" w:after="0"/>
      </w:pPr>
      <w:r>
        <w:t>Appeal Mechanisms</w:t>
      </w:r>
    </w:p>
    <w:p>
      <w:pPr>
        <w:numPr>
          <w:ilvl w:val="2"/>
          <w:numId w:val="900"/>
        </w:numPr>
        <w:spacing w:before="0" w:after="0"/>
      </w:pPr>
      <w:r>
        <w:t>Monitoring</w:t>
      </w:r>
    </w:p>
    <w:p>
      <w:pPr>
        <w:numPr>
          <w:ilvl w:val="3"/>
          <w:numId w:val="900"/>
        </w:numPr>
        <w:spacing w:before="0" w:after="0"/>
      </w:pPr>
      <w:r>
        <w:t>Compliance Monitoring</w:t>
      </w:r>
    </w:p>
    <w:p>
      <w:pPr>
        <w:numPr>
          <w:ilvl w:val="3"/>
          <w:numId w:val="900"/>
        </w:numPr>
        <w:spacing w:before="0" w:after="0"/>
      </w:pPr>
      <w:r>
        <w:t>Effectiveness Monitoring</w:t>
      </w:r>
    </w:p>
    <w:p>
      <w:pPr>
        <w:numPr>
          <w:ilvl w:val="3"/>
          <w:numId w:val="900"/>
        </w:numPr>
        <w:spacing w:before="0" w:after="0"/>
      </w:pPr>
      <w:r>
        <w:t>Adaptive Management</w:t>
      </w:r>
    </w:p>
    <w:p>
      <w:pPr>
        <w:numPr>
          <w:ilvl w:val="1"/>
          <w:numId w:val="900"/>
        </w:numPr>
        <w:spacing w:before="0" w:after="0"/>
      </w:pPr>
      <w:r>
        <w:t>EIA Quality and Effectiveness</w:t>
      </w:r>
    </w:p>
    <w:p>
      <w:pPr>
        <w:numPr>
          <w:ilvl w:val="2"/>
          <w:numId w:val="900"/>
        </w:numPr>
        <w:spacing w:before="0" w:after="0"/>
      </w:pPr>
      <w:r>
        <w:t>Quality Control Measures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0"/>
          <w:numId w:val="900"/>
        </w:numPr>
        <w:spacing w:before="0" w:after="0"/>
      </w:pPr>
      <w:r>
        <w:t>Strategic Environmental Assessment (SEA)</w:t>
      </w:r>
    </w:p>
    <w:p>
      <w:pPr>
        <w:numPr>
          <w:ilvl w:val="1"/>
          <w:numId w:val="900"/>
        </w:numPr>
        <w:spacing w:before="0" w:after="0"/>
      </w:pPr>
      <w:r>
        <w:t>Application to Policies, Plans, and Programs</w:t>
      </w:r>
    </w:p>
    <w:p>
      <w:pPr>
        <w:numPr>
          <w:ilvl w:val="1"/>
          <w:numId w:val="900"/>
        </w:numPr>
        <w:spacing w:before="0" w:after="0"/>
      </w:pPr>
      <w:r>
        <w:t>Differences between EIA and SEA</w:t>
      </w:r>
    </w:p>
    <w:p>
      <w:pPr>
        <w:numPr>
          <w:ilvl w:val="1"/>
          <w:numId w:val="900"/>
        </w:numPr>
        <w:spacing w:before="0" w:after="0"/>
      </w:pPr>
      <w:r>
        <w:t>Integration with Decision-Making Processes</w:t>
      </w:r>
    </w:p>
    <w:p>
      <w:pPr>
        <w:numPr>
          <w:ilvl w:val="1"/>
          <w:numId w:val="900"/>
        </w:numPr>
        <w:spacing w:before="0" w:after="0"/>
      </w:pPr>
      <w:r>
        <w:t>SEA Methodologies</w:t>
      </w:r>
    </w:p>
    <w:p>
      <w:pPr>
        <w:numPr>
          <w:ilvl w:val="1"/>
          <w:numId w:val="900"/>
        </w:numPr>
        <w:spacing w:before="0" w:after="0"/>
      </w:pPr>
      <w:r>
        <w:t>Tiering Concept</w:t>
      </w:r>
    </w:p>
    <w:p>
      <w:pPr>
        <w:numPr>
          <w:ilvl w:val="0"/>
          <w:numId w:val="900"/>
        </w:numPr>
        <w:spacing w:before="0" w:after="0"/>
      </w:pPr>
      <w:r>
        <w:t>Life Cycle Assessment (LCA)</w:t>
      </w:r>
    </w:p>
    <w:p>
      <w:pPr>
        <w:numPr>
          <w:ilvl w:val="1"/>
          <w:numId w:val="900"/>
        </w:numPr>
        <w:spacing w:before="0" w:after="0"/>
      </w:pPr>
      <w:r>
        <w:t>Goal and Scope Definition</w:t>
      </w:r>
    </w:p>
    <w:p>
      <w:pPr>
        <w:numPr>
          <w:ilvl w:val="2"/>
          <w:numId w:val="900"/>
        </w:numPr>
        <w:spacing w:before="0" w:after="0"/>
      </w:pPr>
      <w:r>
        <w:t>Functional Unit</w:t>
      </w:r>
    </w:p>
    <w:p>
      <w:pPr>
        <w:numPr>
          <w:ilvl w:val="2"/>
          <w:numId w:val="900"/>
        </w:numPr>
        <w:spacing w:before="0" w:after="0"/>
      </w:pPr>
      <w:r>
        <w:t>System Boundaries</w:t>
      </w:r>
    </w:p>
    <w:p>
      <w:pPr>
        <w:numPr>
          <w:ilvl w:val="2"/>
          <w:numId w:val="900"/>
        </w:numPr>
        <w:spacing w:before="0" w:after="0"/>
      </w:pPr>
      <w:r>
        <w:t>Allocation Procedures</w:t>
      </w:r>
    </w:p>
    <w:p>
      <w:pPr>
        <w:numPr>
          <w:ilvl w:val="1"/>
          <w:numId w:val="900"/>
        </w:numPr>
        <w:spacing w:before="0" w:after="0"/>
      </w:pPr>
      <w:r>
        <w:t>Inventory Analysis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Input-Output Analysis</w:t>
      </w:r>
    </w:p>
    <w:p>
      <w:pPr>
        <w:numPr>
          <w:ilvl w:val="2"/>
          <w:numId w:val="900"/>
        </w:numPr>
        <w:spacing w:before="0" w:after="0"/>
      </w:pPr>
      <w:r>
        <w:t>Data Quality Assessment</w:t>
      </w:r>
    </w:p>
    <w:p>
      <w:pPr>
        <w:numPr>
          <w:ilvl w:val="1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Impact Categories</w:t>
      </w:r>
    </w:p>
    <w:p>
      <w:pPr>
        <w:numPr>
          <w:ilvl w:val="2"/>
          <w:numId w:val="900"/>
        </w:numPr>
        <w:spacing w:before="0" w:after="0"/>
      </w:pPr>
      <w:r>
        <w:t>Characterization and Weighting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1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Reporting Results</w:t>
      </w:r>
    </w:p>
    <w:p>
      <w:pPr>
        <w:numPr>
          <w:ilvl w:val="2"/>
          <w:numId w:val="900"/>
        </w:numPr>
        <w:spacing w:before="0" w:after="0"/>
      </w:pPr>
      <w:r>
        <w:t>Critical Review</w:t>
      </w:r>
    </w:p>
    <w:p>
      <w:pPr>
        <w:numPr>
          <w:ilvl w:val="1"/>
          <w:numId w:val="900"/>
        </w:numPr>
        <w:spacing w:before="0" w:after="0"/>
      </w:pPr>
      <w:r>
        <w:t>LCA Software and Databases</w:t>
      </w:r>
    </w:p>
    <w:p>
      <w:pPr>
        <w:numPr>
          <w:ilvl w:val="0"/>
          <w:numId w:val="900"/>
        </w:numPr>
        <w:spacing w:before="0" w:after="0"/>
      </w:pPr>
      <w:r>
        <w:t>Environmental Risk Assessment</w:t>
      </w:r>
    </w:p>
    <w:p>
      <w:pPr>
        <w:numPr>
          <w:ilvl w:val="1"/>
          <w:numId w:val="900"/>
        </w:numPr>
        <w:spacing w:before="0" w:after="0"/>
      </w:pPr>
      <w:r>
        <w:t>Hazard Identification</w:t>
      </w:r>
    </w:p>
    <w:p>
      <w:pPr>
        <w:numPr>
          <w:ilvl w:val="2"/>
          <w:numId w:val="900"/>
        </w:numPr>
        <w:spacing w:before="0" w:after="0"/>
      </w:pPr>
      <w:r>
        <w:t>Types of Hazards</w:t>
      </w:r>
    </w:p>
    <w:p>
      <w:pPr>
        <w:numPr>
          <w:ilvl w:val="2"/>
          <w:numId w:val="900"/>
        </w:numPr>
        <w:spacing w:before="0" w:after="0"/>
      </w:pPr>
      <w:r>
        <w:t>Sources of Hazards</w:t>
      </w:r>
    </w:p>
    <w:p>
      <w:pPr>
        <w:numPr>
          <w:ilvl w:val="2"/>
          <w:numId w:val="900"/>
        </w:numPr>
        <w:spacing w:before="0" w:after="0"/>
      </w:pPr>
      <w:r>
        <w:t>Hazard Characterization</w:t>
      </w:r>
    </w:p>
    <w:p>
      <w:pPr>
        <w:numPr>
          <w:ilvl w:val="1"/>
          <w:numId w:val="900"/>
        </w:numPr>
        <w:spacing w:before="0" w:after="0"/>
      </w:pPr>
      <w:r>
        <w:t>Dose-Response Assessment</w:t>
      </w:r>
    </w:p>
    <w:p>
      <w:pPr>
        <w:numPr>
          <w:ilvl w:val="2"/>
          <w:numId w:val="900"/>
        </w:numPr>
        <w:spacing w:before="0" w:after="0"/>
      </w:pPr>
      <w:r>
        <w:t>Exposure-Response Relationships</w:t>
      </w:r>
    </w:p>
    <w:p>
      <w:pPr>
        <w:numPr>
          <w:ilvl w:val="2"/>
          <w:numId w:val="900"/>
        </w:numPr>
        <w:spacing w:before="0" w:after="0"/>
      </w:pPr>
      <w:r>
        <w:t>Threshold vs. Non-threshold Effects</w:t>
      </w:r>
    </w:p>
    <w:p>
      <w:pPr>
        <w:numPr>
          <w:ilvl w:val="1"/>
          <w:numId w:val="900"/>
        </w:numPr>
        <w:spacing w:before="0" w:after="0"/>
      </w:pPr>
      <w:r>
        <w:t>Exposure Assessment</w:t>
      </w:r>
    </w:p>
    <w:p>
      <w:pPr>
        <w:numPr>
          <w:ilvl w:val="2"/>
          <w:numId w:val="900"/>
        </w:numPr>
        <w:spacing w:before="0" w:after="0"/>
      </w:pPr>
      <w:r>
        <w:t>Pathways of Exposure</w:t>
      </w:r>
    </w:p>
    <w:p>
      <w:pPr>
        <w:numPr>
          <w:ilvl w:val="2"/>
          <w:numId w:val="900"/>
        </w:numPr>
        <w:spacing w:before="0" w:after="0"/>
      </w:pPr>
      <w:r>
        <w:t>Population at Risk</w:t>
      </w:r>
    </w:p>
    <w:p>
      <w:pPr>
        <w:numPr>
          <w:ilvl w:val="2"/>
          <w:numId w:val="900"/>
        </w:numPr>
        <w:spacing w:before="0" w:after="0"/>
      </w:pPr>
      <w:r>
        <w:t>Exposure Modeling</w:t>
      </w:r>
    </w:p>
    <w:p>
      <w:pPr>
        <w:numPr>
          <w:ilvl w:val="1"/>
          <w:numId w:val="900"/>
        </w:numPr>
        <w:spacing w:before="0" w:after="0"/>
      </w:pPr>
      <w:r>
        <w:t>Risk Characterization</w:t>
      </w:r>
    </w:p>
    <w:p>
      <w:pPr>
        <w:numPr>
          <w:ilvl w:val="2"/>
          <w:numId w:val="900"/>
        </w:numPr>
        <w:spacing w:before="0" w:after="0"/>
      </w:pPr>
      <w:r>
        <w:t>Risk Estimation</w:t>
      </w:r>
    </w:p>
    <w:p>
      <w:pPr>
        <w:numPr>
          <w:ilvl w:val="2"/>
          <w:numId w:val="900"/>
        </w:numPr>
        <w:spacing w:before="0" w:after="0"/>
      </w:pPr>
      <w:r>
        <w:t>Uncertainty Analysis</w:t>
      </w:r>
    </w:p>
    <w:p>
      <w:pPr>
        <w:numPr>
          <w:ilvl w:val="2"/>
          <w:numId w:val="900"/>
        </w:numPr>
        <w:spacing w:before="0" w:after="0"/>
      </w:pPr>
      <w:r>
        <w:t>Risk Communication</w:t>
      </w:r>
    </w:p>
    <w:p>
      <w:pPr>
        <w:numPr>
          <w:ilvl w:val="0"/>
          <w:numId w:val="900"/>
        </w:numPr>
        <w:spacing w:before="0" w:after="0"/>
      </w:pPr>
      <w:r>
        <w:t>Social Impact Assessment</w:t>
      </w:r>
    </w:p>
    <w:p>
      <w:pPr>
        <w:numPr>
          <w:ilvl w:val="1"/>
          <w:numId w:val="900"/>
        </w:numPr>
        <w:spacing w:before="0" w:after="0"/>
      </w:pPr>
      <w:r>
        <w:t>Social Impact Identification</w:t>
      </w:r>
    </w:p>
    <w:p>
      <w:pPr>
        <w:numPr>
          <w:ilvl w:val="1"/>
          <w:numId w:val="900"/>
        </w:numPr>
        <w:spacing w:before="0" w:after="0"/>
      </w:pPr>
      <w:r>
        <w:t>Stakeholder Analysis</w:t>
      </w:r>
    </w:p>
    <w:p>
      <w:pPr>
        <w:numPr>
          <w:ilvl w:val="1"/>
          <w:numId w:val="900"/>
        </w:numPr>
        <w:spacing w:before="0" w:after="0"/>
      </w:pPr>
      <w:r>
        <w:t>Mitigation and Enhancement Measures</w:t>
      </w:r>
    </w:p>
    <w:p>
      <w:pPr>
        <w:numPr>
          <w:ilvl w:val="0"/>
          <w:numId w:val="900"/>
        </w:numPr>
        <w:spacing w:before="0" w:after="0"/>
      </w:pPr>
      <w:r>
        <w:t>Health Impact Assessment</w:t>
      </w:r>
    </w:p>
    <w:p>
      <w:pPr>
        <w:numPr>
          <w:ilvl w:val="1"/>
          <w:numId w:val="900"/>
        </w:numPr>
        <w:spacing w:before="0" w:after="0"/>
      </w:pPr>
      <w:r>
        <w:t>Health Determinants</w:t>
      </w:r>
    </w:p>
    <w:p>
      <w:pPr>
        <w:numPr>
          <w:ilvl w:val="1"/>
          <w:numId w:val="900"/>
        </w:numPr>
        <w:spacing w:before="0" w:after="0"/>
      </w:pPr>
      <w:r>
        <w:t>Vulnerable Populations</w:t>
      </w:r>
    </w:p>
    <w:p>
      <w:pPr>
        <w:numPr>
          <w:ilvl w:val="1"/>
          <w:numId w:val="900"/>
        </w:numPr>
        <w:spacing w:before="0" w:after="0"/>
      </w:pPr>
      <w:r>
        <w:t>Health Risk Evaluation</w:t>
      </w:r>
    </w:p>
    <w:p>
      <w:pPr>
        <w:pStyle w:val="Heading1"/>
      </w:pPr>
      <w:r>
        <w:t>Environmental Management Systems (EMS)</w:t>
      </w:r>
    </w:p>
    <w:p>
      <w:pPr>
        <w:numPr>
          <w:ilvl w:val="0"/>
          <w:numId w:val="900"/>
        </w:numPr>
        <w:spacing w:before="0" w:after="0"/>
      </w:pPr>
      <w:r>
        <w:t>Purpose and Benefits of an EMS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Cost Savings</w:t>
      </w:r>
    </w:p>
    <w:p>
      <w:pPr>
        <w:numPr>
          <w:ilvl w:val="1"/>
          <w:numId w:val="900"/>
        </w:numPr>
        <w:spacing w:before="0" w:after="0"/>
      </w:pPr>
      <w:r>
        <w:t>Stakeholder Confidence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0"/>
          <w:numId w:val="900"/>
        </w:numPr>
        <w:spacing w:before="0" w:after="0"/>
      </w:pPr>
      <w:r>
        <w:t>The ISO 14000 Family of Standards</w:t>
      </w:r>
    </w:p>
    <w:p>
      <w:pPr>
        <w:numPr>
          <w:ilvl w:val="1"/>
          <w:numId w:val="900"/>
        </w:numPr>
        <w:spacing w:before="0" w:after="0"/>
      </w:pPr>
      <w:r>
        <w:t>Overview of ISO 14000 Series</w:t>
      </w:r>
    </w:p>
    <w:p>
      <w:pPr>
        <w:numPr>
          <w:ilvl w:val="1"/>
          <w:numId w:val="900"/>
        </w:numPr>
        <w:spacing w:before="0" w:after="0"/>
      </w:pPr>
      <w:r>
        <w:t>ISO 14001: Requirements and Certification</w:t>
      </w:r>
    </w:p>
    <w:p>
      <w:pPr>
        <w:numPr>
          <w:ilvl w:val="2"/>
          <w:numId w:val="900"/>
        </w:numPr>
        <w:spacing w:before="0" w:after="0"/>
      </w:pPr>
      <w:r>
        <w:t>Environmental Policy</w:t>
      </w:r>
    </w:p>
    <w:p>
      <w:pPr>
        <w:numPr>
          <w:ilvl w:val="2"/>
          <w:numId w:val="900"/>
        </w:numPr>
        <w:spacing w:before="0" w:after="0"/>
      </w:pPr>
      <w:r>
        <w:t>Planning</w:t>
      </w:r>
    </w:p>
    <w:p>
      <w:pPr>
        <w:numPr>
          <w:ilvl w:val="3"/>
          <w:numId w:val="900"/>
        </w:numPr>
        <w:spacing w:before="0" w:after="0"/>
      </w:pPr>
      <w:r>
        <w:t>Environmental Aspects</w:t>
      </w:r>
    </w:p>
    <w:p>
      <w:pPr>
        <w:numPr>
          <w:ilvl w:val="3"/>
          <w:numId w:val="900"/>
        </w:numPr>
        <w:spacing w:before="0" w:after="0"/>
      </w:pPr>
      <w:r>
        <w:t>Legal Requirements</w:t>
      </w:r>
    </w:p>
    <w:p>
      <w:pPr>
        <w:numPr>
          <w:ilvl w:val="3"/>
          <w:numId w:val="900"/>
        </w:numPr>
        <w:spacing w:before="0" w:after="0"/>
      </w:pPr>
      <w:r>
        <w:t>Objectives and Targets</w:t>
      </w:r>
    </w:p>
    <w:p>
      <w:pPr>
        <w:numPr>
          <w:ilvl w:val="2"/>
          <w:numId w:val="900"/>
        </w:numPr>
        <w:spacing w:before="0" w:after="0"/>
      </w:pPr>
      <w:r>
        <w:t>Implementation and Operation</w:t>
      </w:r>
    </w:p>
    <w:p>
      <w:pPr>
        <w:numPr>
          <w:ilvl w:val="3"/>
          <w:numId w:val="900"/>
        </w:numPr>
        <w:spacing w:before="0" w:after="0"/>
      </w:pPr>
      <w:r>
        <w:t>Resources and Responsibilities</w:t>
      </w:r>
    </w:p>
    <w:p>
      <w:pPr>
        <w:numPr>
          <w:ilvl w:val="3"/>
          <w:numId w:val="900"/>
        </w:numPr>
        <w:spacing w:before="0" w:after="0"/>
      </w:pPr>
      <w:r>
        <w:t>Training and Awareness</w:t>
      </w:r>
    </w:p>
    <w:p>
      <w:pPr>
        <w:numPr>
          <w:ilvl w:val="3"/>
          <w:numId w:val="900"/>
        </w:numPr>
        <w:spacing w:before="0" w:after="0"/>
      </w:pPr>
      <w:r>
        <w:t>Communication</w:t>
      </w:r>
    </w:p>
    <w:p>
      <w:pPr>
        <w:numPr>
          <w:ilvl w:val="3"/>
          <w:numId w:val="900"/>
        </w:numPr>
        <w:spacing w:before="0" w:after="0"/>
      </w:pPr>
      <w:r>
        <w:t>Documentation</w:t>
      </w:r>
    </w:p>
    <w:p>
      <w:pPr>
        <w:numPr>
          <w:ilvl w:val="3"/>
          <w:numId w:val="900"/>
        </w:numPr>
        <w:spacing w:before="0" w:after="0"/>
      </w:pPr>
      <w:r>
        <w:t>Operational Control</w:t>
      </w:r>
    </w:p>
    <w:p>
      <w:pPr>
        <w:numPr>
          <w:ilvl w:val="3"/>
          <w:numId w:val="900"/>
        </w:numPr>
        <w:spacing w:before="0" w:after="0"/>
      </w:pPr>
      <w:r>
        <w:t>Emergency Preparedness</w:t>
      </w:r>
    </w:p>
    <w:p>
      <w:pPr>
        <w:numPr>
          <w:ilvl w:val="2"/>
          <w:numId w:val="900"/>
        </w:numPr>
        <w:spacing w:before="0" w:after="0"/>
      </w:pPr>
      <w:r>
        <w:t>Checking and Corrective Action</w:t>
      </w:r>
    </w:p>
    <w:p>
      <w:pPr>
        <w:numPr>
          <w:ilvl w:val="3"/>
          <w:numId w:val="900"/>
        </w:numPr>
        <w:spacing w:before="0" w:after="0"/>
      </w:pPr>
      <w:r>
        <w:t>Monitoring and Measurement</w:t>
      </w:r>
    </w:p>
    <w:p>
      <w:pPr>
        <w:numPr>
          <w:ilvl w:val="3"/>
          <w:numId w:val="900"/>
        </w:numPr>
        <w:spacing w:before="0" w:after="0"/>
      </w:pPr>
      <w:r>
        <w:t>Internal Audits</w:t>
      </w:r>
    </w:p>
    <w:p>
      <w:pPr>
        <w:numPr>
          <w:ilvl w:val="3"/>
          <w:numId w:val="900"/>
        </w:numPr>
        <w:spacing w:before="0" w:after="0"/>
      </w:pPr>
      <w:r>
        <w:t>Nonconformity and Corrective Action</w:t>
      </w:r>
    </w:p>
    <w:p>
      <w:pPr>
        <w:numPr>
          <w:ilvl w:val="2"/>
          <w:numId w:val="900"/>
        </w:numPr>
        <w:spacing w:before="0" w:after="0"/>
      </w:pPr>
      <w:r>
        <w:t>Management Review</w:t>
      </w:r>
    </w:p>
    <w:p>
      <w:pPr>
        <w:numPr>
          <w:ilvl w:val="3"/>
          <w:numId w:val="900"/>
        </w:numPr>
        <w:spacing w:before="0" w:after="0"/>
      </w:pPr>
      <w:r>
        <w:t>Review Process</w:t>
      </w:r>
    </w:p>
    <w:p>
      <w:pPr>
        <w:numPr>
          <w:ilvl w:val="3"/>
          <w:numId w:val="900"/>
        </w:numPr>
        <w:spacing w:before="0" w:after="0"/>
      </w:pPr>
      <w:r>
        <w:t>Continual Improvement</w:t>
      </w:r>
    </w:p>
    <w:p>
      <w:pPr>
        <w:numPr>
          <w:ilvl w:val="1"/>
          <w:numId w:val="900"/>
        </w:numPr>
        <w:spacing w:before="0" w:after="0"/>
      </w:pPr>
      <w:r>
        <w:t>The Plan-Do-Check-Act (PDCA) Cycle</w:t>
      </w:r>
    </w:p>
    <w:p>
      <w:pPr>
        <w:numPr>
          <w:ilvl w:val="2"/>
          <w:numId w:val="900"/>
        </w:numPr>
        <w:spacing w:before="0" w:after="0"/>
      </w:pPr>
      <w:r>
        <w:t>Planning Phase</w:t>
      </w:r>
    </w:p>
    <w:p>
      <w:pPr>
        <w:numPr>
          <w:ilvl w:val="2"/>
          <w:numId w:val="900"/>
        </w:numPr>
        <w:spacing w:before="0" w:after="0"/>
      </w:pPr>
      <w:r>
        <w:t>Implementation Phase</w:t>
      </w:r>
    </w:p>
    <w:p>
      <w:pPr>
        <w:numPr>
          <w:ilvl w:val="2"/>
          <w:numId w:val="900"/>
        </w:numPr>
        <w:spacing w:before="0" w:after="0"/>
      </w:pPr>
      <w:r>
        <w:t>Checking Phase</w:t>
      </w:r>
    </w:p>
    <w:p>
      <w:pPr>
        <w:numPr>
          <w:ilvl w:val="2"/>
          <w:numId w:val="900"/>
        </w:numPr>
        <w:spacing w:before="0" w:after="0"/>
      </w:pPr>
      <w:r>
        <w:t>Acting Phase</w:t>
      </w:r>
    </w:p>
    <w:p>
      <w:pPr>
        <w:numPr>
          <w:ilvl w:val="1"/>
          <w:numId w:val="900"/>
        </w:numPr>
        <w:spacing w:before="0" w:after="0"/>
      </w:pPr>
      <w:r>
        <w:t>Other ISO 14000 Standards</w:t>
      </w:r>
    </w:p>
    <w:p>
      <w:pPr>
        <w:numPr>
          <w:ilvl w:val="2"/>
          <w:numId w:val="900"/>
        </w:numPr>
        <w:spacing w:before="0" w:after="0"/>
      </w:pPr>
      <w:r>
        <w:t>ISO 14004: Implementation Guidelines</w:t>
      </w:r>
    </w:p>
    <w:p>
      <w:pPr>
        <w:numPr>
          <w:ilvl w:val="2"/>
          <w:numId w:val="900"/>
        </w:numPr>
        <w:spacing w:before="0" w:after="0"/>
      </w:pPr>
      <w:r>
        <w:t>ISO 14015: Environmental Assessment of Sites</w:t>
      </w:r>
    </w:p>
    <w:p>
      <w:pPr>
        <w:numPr>
          <w:ilvl w:val="2"/>
          <w:numId w:val="900"/>
        </w:numPr>
        <w:spacing w:before="0" w:after="0"/>
      </w:pPr>
      <w:r>
        <w:t>ISO 14031: Environmental Performance Evaluation</w:t>
      </w:r>
    </w:p>
    <w:p>
      <w:pPr>
        <w:numPr>
          <w:ilvl w:val="0"/>
          <w:numId w:val="900"/>
        </w:numPr>
        <w:spacing w:before="0" w:after="0"/>
      </w:pPr>
      <w:r>
        <w:t>Eco-Management and Audit Scheme (EMAS)</w:t>
      </w:r>
    </w:p>
    <w:p>
      <w:pPr>
        <w:numPr>
          <w:ilvl w:val="1"/>
          <w:numId w:val="900"/>
        </w:numPr>
        <w:spacing w:before="0" w:after="0"/>
      </w:pPr>
      <w:r>
        <w:t>EMAS Requirements</w:t>
      </w:r>
    </w:p>
    <w:p>
      <w:pPr>
        <w:numPr>
          <w:ilvl w:val="1"/>
          <w:numId w:val="900"/>
        </w:numPr>
        <w:spacing w:before="0" w:after="0"/>
      </w:pPr>
      <w:r>
        <w:t>Comparison with ISO 14001</w:t>
      </w:r>
    </w:p>
    <w:p>
      <w:pPr>
        <w:numPr>
          <w:ilvl w:val="1"/>
          <w:numId w:val="900"/>
        </w:numPr>
        <w:spacing w:before="0" w:after="0"/>
      </w:pPr>
      <w:r>
        <w:t>Environmental Statement</w:t>
      </w:r>
    </w:p>
    <w:p>
      <w:pPr>
        <w:numPr>
          <w:ilvl w:val="0"/>
          <w:numId w:val="900"/>
        </w:numPr>
        <w:spacing w:before="0" w:after="0"/>
      </w:pPr>
      <w:r>
        <w:t>Corporate Social Responsibility (CSR) and Environmental Reporting</w:t>
      </w:r>
    </w:p>
    <w:p>
      <w:pPr>
        <w:numPr>
          <w:ilvl w:val="1"/>
          <w:numId w:val="900"/>
        </w:numPr>
        <w:spacing w:before="0" w:after="0"/>
      </w:pPr>
      <w:r>
        <w:t>CSR Principles</w:t>
      </w:r>
    </w:p>
    <w:p>
      <w:pPr>
        <w:numPr>
          <w:ilvl w:val="1"/>
          <w:numId w:val="900"/>
        </w:numPr>
        <w:spacing w:before="0" w:after="0"/>
      </w:pPr>
      <w:r>
        <w:t>Environmental Performance Indicators</w:t>
      </w:r>
    </w:p>
    <w:p>
      <w:pPr>
        <w:numPr>
          <w:ilvl w:val="1"/>
          <w:numId w:val="900"/>
        </w:numPr>
        <w:spacing w:before="0" w:after="0"/>
      </w:pPr>
      <w:r>
        <w:t>Sustainability Reporting Frameworks</w:t>
      </w:r>
    </w:p>
    <w:p>
      <w:pPr>
        <w:numPr>
          <w:ilvl w:val="2"/>
          <w:numId w:val="900"/>
        </w:numPr>
        <w:spacing w:before="0" w:after="0"/>
      </w:pPr>
      <w:r>
        <w:t>Global Reporting Initiative (GRI)</w:t>
      </w:r>
    </w:p>
    <w:p>
      <w:pPr>
        <w:numPr>
          <w:ilvl w:val="2"/>
          <w:numId w:val="900"/>
        </w:numPr>
        <w:spacing w:before="0" w:after="0"/>
      </w:pPr>
      <w:r>
        <w:t>Integrated Reporting</w:t>
      </w:r>
    </w:p>
    <w:p>
      <w:pPr>
        <w:numPr>
          <w:ilvl w:val="1"/>
          <w:numId w:val="900"/>
        </w:numPr>
        <w:spacing w:before="0" w:after="0"/>
      </w:pPr>
      <w:r>
        <w:t>Third-Party Verification</w:t>
      </w:r>
    </w:p>
    <w:p>
      <w:pPr>
        <w:numPr>
          <w:ilvl w:val="0"/>
          <w:numId w:val="900"/>
        </w:numPr>
        <w:spacing w:before="0" w:after="0"/>
      </w:pPr>
      <w:r>
        <w:t>Small and Medium Enterprise (SME) Environmental Management</w:t>
      </w:r>
    </w:p>
    <w:p>
      <w:pPr>
        <w:numPr>
          <w:ilvl w:val="1"/>
          <w:numId w:val="900"/>
        </w:numPr>
        <w:spacing w:before="0" w:after="0"/>
      </w:pPr>
      <w:r>
        <w:t>Simplified EMS Approaches</w:t>
      </w:r>
    </w:p>
    <w:p>
      <w:pPr>
        <w:numPr>
          <w:ilvl w:val="1"/>
          <w:numId w:val="900"/>
        </w:numPr>
        <w:spacing w:before="0" w:after="0"/>
      </w:pPr>
      <w:r>
        <w:t>Resource Constraints</w:t>
      </w:r>
    </w:p>
    <w:p>
      <w:pPr>
        <w:numPr>
          <w:ilvl w:val="1"/>
          <w:numId w:val="900"/>
        </w:numPr>
        <w:spacing w:before="0" w:after="0"/>
      </w:pPr>
      <w:r>
        <w:t>Support Mechanisms</w:t>
      </w:r>
    </w:p>
    <w:p>
      <w:pPr>
        <w:pStyle w:val="Heading1"/>
      </w:pPr>
      <w:r>
        <w:t>Management of Natural Resources</w:t>
      </w:r>
    </w:p>
    <w:p>
      <w:pPr>
        <w:numPr>
          <w:ilvl w:val="0"/>
          <w:numId w:val="900"/>
        </w:numPr>
        <w:spacing w:before="0" w:after="0"/>
      </w:pPr>
      <w:r>
        <w:t>Water Resources Management</w:t>
      </w:r>
    </w:p>
    <w:p>
      <w:pPr>
        <w:numPr>
          <w:ilvl w:val="1"/>
          <w:numId w:val="900"/>
        </w:numPr>
        <w:spacing w:before="0" w:after="0"/>
      </w:pPr>
      <w:r>
        <w:t>Watershed Management</w:t>
      </w:r>
    </w:p>
    <w:p>
      <w:pPr>
        <w:numPr>
          <w:ilvl w:val="2"/>
          <w:numId w:val="900"/>
        </w:numPr>
        <w:spacing w:before="0" w:after="0"/>
      </w:pPr>
      <w:r>
        <w:t>Watershed Planning</w:t>
      </w:r>
    </w:p>
    <w:p>
      <w:pPr>
        <w:numPr>
          <w:ilvl w:val="2"/>
          <w:numId w:val="900"/>
        </w:numPr>
        <w:spacing w:before="0" w:after="0"/>
      </w:pPr>
      <w:r>
        <w:t>Erosion and Sediment Control</w:t>
      </w:r>
    </w:p>
    <w:p>
      <w:pPr>
        <w:numPr>
          <w:ilvl w:val="2"/>
          <w:numId w:val="900"/>
        </w:numPr>
        <w:spacing w:before="0" w:after="0"/>
      </w:pPr>
      <w:r>
        <w:t>Riparian Zone Management</w:t>
      </w:r>
    </w:p>
    <w:p>
      <w:pPr>
        <w:numPr>
          <w:ilvl w:val="1"/>
          <w:numId w:val="900"/>
        </w:numPr>
        <w:spacing w:before="0" w:after="0"/>
      </w:pPr>
      <w:r>
        <w:t>Water Scarcity and Allocation</w:t>
      </w:r>
    </w:p>
    <w:p>
      <w:pPr>
        <w:numPr>
          <w:ilvl w:val="2"/>
          <w:numId w:val="900"/>
        </w:numPr>
        <w:spacing w:before="0" w:after="0"/>
      </w:pPr>
      <w:r>
        <w:t>Water Demand Management</w:t>
      </w:r>
    </w:p>
    <w:p>
      <w:pPr>
        <w:numPr>
          <w:ilvl w:val="2"/>
          <w:numId w:val="900"/>
        </w:numPr>
        <w:spacing w:before="0" w:after="0"/>
      </w:pPr>
      <w:r>
        <w:t>Water Rights and Allocation Mechanisms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Groundwater Management</w:t>
      </w:r>
    </w:p>
    <w:p>
      <w:pPr>
        <w:numPr>
          <w:ilvl w:val="2"/>
          <w:numId w:val="900"/>
        </w:numPr>
        <w:spacing w:before="0" w:after="0"/>
      </w:pPr>
      <w:r>
        <w:t>Aquifer Recharge</w:t>
      </w:r>
    </w:p>
    <w:p>
      <w:pPr>
        <w:numPr>
          <w:ilvl w:val="2"/>
          <w:numId w:val="900"/>
        </w:numPr>
        <w:spacing w:before="0" w:after="0"/>
      </w:pPr>
      <w:r>
        <w:t>Over-extraction and Subsidence</w:t>
      </w:r>
    </w:p>
    <w:p>
      <w:pPr>
        <w:numPr>
          <w:ilvl w:val="2"/>
          <w:numId w:val="900"/>
        </w:numPr>
        <w:spacing w:before="0" w:after="0"/>
      </w:pPr>
      <w:r>
        <w:t>Groundwater Protection</w:t>
      </w:r>
    </w:p>
    <w:p>
      <w:pPr>
        <w:numPr>
          <w:ilvl w:val="1"/>
          <w:numId w:val="900"/>
        </w:numPr>
        <w:spacing w:before="0" w:after="0"/>
      </w:pPr>
      <w:r>
        <w:t>Water Quality and Treatment</w:t>
      </w:r>
    </w:p>
    <w:p>
      <w:pPr>
        <w:numPr>
          <w:ilvl w:val="2"/>
          <w:numId w:val="900"/>
        </w:numPr>
        <w:spacing w:before="0" w:after="0"/>
      </w:pPr>
      <w:r>
        <w:t>Water Quality Standards</w:t>
      </w:r>
    </w:p>
    <w:p>
      <w:pPr>
        <w:numPr>
          <w:ilvl w:val="2"/>
          <w:numId w:val="900"/>
        </w:numPr>
        <w:spacing w:before="0" w:after="0"/>
      </w:pPr>
      <w:r>
        <w:t>Drinking Water Treatment</w:t>
      </w:r>
    </w:p>
    <w:p>
      <w:pPr>
        <w:numPr>
          <w:ilvl w:val="2"/>
          <w:numId w:val="900"/>
        </w:numPr>
        <w:spacing w:before="0" w:after="0"/>
      </w:pPr>
      <w:r>
        <w:t>Industrial and Agricultural Pollution Control</w:t>
      </w:r>
    </w:p>
    <w:p>
      <w:pPr>
        <w:numPr>
          <w:ilvl w:val="2"/>
          <w:numId w:val="900"/>
        </w:numPr>
        <w:spacing w:before="0" w:after="0"/>
      </w:pPr>
      <w:r>
        <w:t>Point Source Control</w:t>
      </w:r>
    </w:p>
    <w:p>
      <w:pPr>
        <w:numPr>
          <w:ilvl w:val="2"/>
          <w:numId w:val="900"/>
        </w:numPr>
        <w:spacing w:before="0" w:after="0"/>
      </w:pPr>
      <w:r>
        <w:t>Non-point Source Control</w:t>
      </w:r>
    </w:p>
    <w:p>
      <w:pPr>
        <w:numPr>
          <w:ilvl w:val="1"/>
          <w:numId w:val="900"/>
        </w:numPr>
        <w:spacing w:before="0" w:after="0"/>
      </w:pPr>
      <w:r>
        <w:t>Integrated Water Resources Management</w:t>
      </w:r>
    </w:p>
    <w:p>
      <w:pPr>
        <w:numPr>
          <w:ilvl w:val="2"/>
          <w:numId w:val="900"/>
        </w:numPr>
        <w:spacing w:before="0" w:after="0"/>
      </w:pPr>
      <w:r>
        <w:t>Multi-stakeholder Approaches</w:t>
      </w:r>
    </w:p>
    <w:p>
      <w:pPr>
        <w:numPr>
          <w:ilvl w:val="2"/>
          <w:numId w:val="900"/>
        </w:numPr>
        <w:spacing w:before="0" w:after="0"/>
      </w:pPr>
      <w:r>
        <w:t>Basin-level Management</w:t>
      </w:r>
    </w:p>
    <w:p>
      <w:pPr>
        <w:numPr>
          <w:ilvl w:val="1"/>
          <w:numId w:val="900"/>
        </w:numPr>
        <w:spacing w:before="0" w:after="0"/>
      </w:pPr>
      <w:r>
        <w:t>Water Conservation Technologies</w:t>
      </w:r>
    </w:p>
    <w:p>
      <w:pPr>
        <w:numPr>
          <w:ilvl w:val="2"/>
          <w:numId w:val="900"/>
        </w:numPr>
        <w:spacing w:before="0" w:after="0"/>
      </w:pPr>
      <w:r>
        <w:t>Efficiency Improvements</w:t>
      </w:r>
    </w:p>
    <w:p>
      <w:pPr>
        <w:numPr>
          <w:ilvl w:val="2"/>
          <w:numId w:val="900"/>
        </w:numPr>
        <w:spacing w:before="0" w:after="0"/>
      </w:pPr>
      <w:r>
        <w:t>Recycling and Reuse</w:t>
      </w:r>
    </w:p>
    <w:p>
      <w:pPr>
        <w:numPr>
          <w:ilvl w:val="0"/>
          <w:numId w:val="900"/>
        </w:numPr>
        <w:spacing w:before="0" w:after="0"/>
      </w:pPr>
      <w:r>
        <w:t>Land and Soil Management</w:t>
      </w:r>
    </w:p>
    <w:p>
      <w:pPr>
        <w:numPr>
          <w:ilvl w:val="1"/>
          <w:numId w:val="900"/>
        </w:numPr>
        <w:spacing w:before="0" w:after="0"/>
      </w:pPr>
      <w:r>
        <w:t>Land Use Planning and Zoning</w:t>
      </w:r>
    </w:p>
    <w:p>
      <w:pPr>
        <w:numPr>
          <w:ilvl w:val="2"/>
          <w:numId w:val="900"/>
        </w:numPr>
        <w:spacing w:before="0" w:after="0"/>
      </w:pPr>
      <w:r>
        <w:t>Urban vs. Rural Land Use</w:t>
      </w:r>
    </w:p>
    <w:p>
      <w:pPr>
        <w:numPr>
          <w:ilvl w:val="2"/>
          <w:numId w:val="900"/>
        </w:numPr>
        <w:spacing w:before="0" w:after="0"/>
      </w:pPr>
      <w:r>
        <w:t>Land Use Change Impacts</w:t>
      </w:r>
    </w:p>
    <w:p>
      <w:pPr>
        <w:numPr>
          <w:ilvl w:val="2"/>
          <w:numId w:val="900"/>
        </w:numPr>
        <w:spacing w:before="0" w:after="0"/>
      </w:pPr>
      <w:r>
        <w:t>Spatial Planning Tools</w:t>
      </w:r>
    </w:p>
    <w:p>
      <w:pPr>
        <w:numPr>
          <w:ilvl w:val="1"/>
          <w:numId w:val="900"/>
        </w:numPr>
        <w:spacing w:before="0" w:after="0"/>
      </w:pPr>
      <w:r>
        <w:t>Soil Conservation and Erosion Control</w:t>
      </w:r>
    </w:p>
    <w:p>
      <w:pPr>
        <w:numPr>
          <w:ilvl w:val="2"/>
          <w:numId w:val="900"/>
        </w:numPr>
        <w:spacing w:before="0" w:after="0"/>
      </w:pPr>
      <w:r>
        <w:t>Soil Degradation Processes</w:t>
      </w:r>
    </w:p>
    <w:p>
      <w:pPr>
        <w:numPr>
          <w:ilvl w:val="2"/>
          <w:numId w:val="900"/>
        </w:numPr>
        <w:spacing w:before="0" w:after="0"/>
      </w:pPr>
      <w:r>
        <w:t>Conservation Techniques</w:t>
      </w:r>
    </w:p>
    <w:p>
      <w:pPr>
        <w:numPr>
          <w:ilvl w:val="3"/>
          <w:numId w:val="900"/>
        </w:numPr>
        <w:spacing w:before="0" w:after="0"/>
      </w:pPr>
      <w:r>
        <w:t>Terracing</w:t>
      </w:r>
    </w:p>
    <w:p>
      <w:pPr>
        <w:numPr>
          <w:ilvl w:val="3"/>
          <w:numId w:val="900"/>
        </w:numPr>
        <w:spacing w:before="0" w:after="0"/>
      </w:pPr>
      <w:r>
        <w:t>Cover Crops</w:t>
      </w:r>
    </w:p>
    <w:p>
      <w:pPr>
        <w:numPr>
          <w:ilvl w:val="3"/>
          <w:numId w:val="900"/>
        </w:numPr>
        <w:spacing w:before="0" w:after="0"/>
      </w:pPr>
      <w:r>
        <w:t>Contour Farming</w:t>
      </w:r>
    </w:p>
    <w:p>
      <w:pPr>
        <w:numPr>
          <w:ilvl w:val="1"/>
          <w:numId w:val="900"/>
        </w:numPr>
        <w:spacing w:before="0" w:after="0"/>
      </w:pPr>
      <w:r>
        <w:t>Management of Contaminated Land (Remediation)</w:t>
      </w:r>
    </w:p>
    <w:p>
      <w:pPr>
        <w:numPr>
          <w:ilvl w:val="2"/>
          <w:numId w:val="900"/>
        </w:numPr>
        <w:spacing w:before="0" w:after="0"/>
      </w:pPr>
      <w:r>
        <w:t>Site Assessment</w:t>
      </w:r>
    </w:p>
    <w:p>
      <w:pPr>
        <w:numPr>
          <w:ilvl w:val="3"/>
          <w:numId w:val="900"/>
        </w:numPr>
        <w:spacing w:before="0" w:after="0"/>
      </w:pPr>
      <w:r>
        <w:t>Phase I Environmental Site Assessment</w:t>
      </w:r>
    </w:p>
    <w:p>
      <w:pPr>
        <w:numPr>
          <w:ilvl w:val="3"/>
          <w:numId w:val="900"/>
        </w:numPr>
        <w:spacing w:before="0" w:after="0"/>
      </w:pPr>
      <w:r>
        <w:t>Phase II Environmental Site Assessment</w:t>
      </w:r>
    </w:p>
    <w:p>
      <w:pPr>
        <w:numPr>
          <w:ilvl w:val="2"/>
          <w:numId w:val="900"/>
        </w:numPr>
        <w:spacing w:before="0" w:after="0"/>
      </w:pPr>
      <w:r>
        <w:t>Remediation Technologies</w:t>
      </w:r>
    </w:p>
    <w:p>
      <w:pPr>
        <w:numPr>
          <w:ilvl w:val="3"/>
          <w:numId w:val="900"/>
        </w:numPr>
        <w:spacing w:before="0" w:after="0"/>
      </w:pPr>
      <w:r>
        <w:t>In-situ Treatment</w:t>
      </w:r>
    </w:p>
    <w:p>
      <w:pPr>
        <w:numPr>
          <w:ilvl w:val="3"/>
          <w:numId w:val="900"/>
        </w:numPr>
        <w:spacing w:before="0" w:after="0"/>
      </w:pPr>
      <w:r>
        <w:t>Ex-situ Treatment</w:t>
      </w:r>
    </w:p>
    <w:p>
      <w:pPr>
        <w:numPr>
          <w:ilvl w:val="3"/>
          <w:numId w:val="900"/>
        </w:numPr>
        <w:spacing w:before="0" w:after="0"/>
      </w:pPr>
      <w:r>
        <w:t>Natural Attenuation</w:t>
      </w:r>
    </w:p>
    <w:p>
      <w:pPr>
        <w:numPr>
          <w:ilvl w:val="1"/>
          <w:numId w:val="900"/>
        </w:numPr>
        <w:spacing w:before="0" w:after="0"/>
      </w:pPr>
      <w:r>
        <w:t>Agricultural Land Management</w:t>
      </w:r>
    </w:p>
    <w:p>
      <w:pPr>
        <w:numPr>
          <w:ilvl w:val="2"/>
          <w:numId w:val="900"/>
        </w:numPr>
        <w:spacing w:before="0" w:after="0"/>
      </w:pPr>
      <w:r>
        <w:t>Sustainable Agriculture Practices</w:t>
      </w:r>
    </w:p>
    <w:p>
      <w:pPr>
        <w:numPr>
          <w:ilvl w:val="2"/>
          <w:numId w:val="900"/>
        </w:numPr>
        <w:spacing w:before="0" w:after="0"/>
      </w:pPr>
      <w:r>
        <w:t>Precision Agriculture</w:t>
      </w:r>
    </w:p>
    <w:p>
      <w:pPr>
        <w:numPr>
          <w:ilvl w:val="2"/>
          <w:numId w:val="900"/>
        </w:numPr>
        <w:spacing w:before="0" w:after="0"/>
      </w:pPr>
      <w:r>
        <w:t>Organic Farming</w:t>
      </w:r>
    </w:p>
    <w:p>
      <w:pPr>
        <w:numPr>
          <w:ilvl w:val="0"/>
          <w:numId w:val="900"/>
        </w:numPr>
        <w:spacing w:before="0" w:after="0"/>
      </w:pPr>
      <w:r>
        <w:t>Forest Management</w:t>
      </w:r>
    </w:p>
    <w:p>
      <w:pPr>
        <w:numPr>
          <w:ilvl w:val="1"/>
          <w:numId w:val="900"/>
        </w:numPr>
        <w:spacing w:before="0" w:after="0"/>
      </w:pPr>
      <w:r>
        <w:t>Sustainable Forestry Practices</w:t>
      </w:r>
    </w:p>
    <w:p>
      <w:pPr>
        <w:numPr>
          <w:ilvl w:val="2"/>
          <w:numId w:val="900"/>
        </w:numPr>
        <w:spacing w:before="0" w:after="0"/>
      </w:pPr>
      <w:r>
        <w:t>Selective Logging</w:t>
      </w:r>
    </w:p>
    <w:p>
      <w:pPr>
        <w:numPr>
          <w:ilvl w:val="2"/>
          <w:numId w:val="900"/>
        </w:numPr>
        <w:spacing w:before="0" w:after="0"/>
      </w:pPr>
      <w:r>
        <w:t>Certification Standards</w:t>
      </w:r>
    </w:p>
    <w:p>
      <w:pPr>
        <w:numPr>
          <w:ilvl w:val="2"/>
          <w:numId w:val="900"/>
        </w:numPr>
        <w:spacing w:before="0" w:after="0"/>
      </w:pPr>
      <w:r>
        <w:t>Ecosystem-based Management</w:t>
      </w:r>
    </w:p>
    <w:p>
      <w:pPr>
        <w:numPr>
          <w:ilvl w:val="1"/>
          <w:numId w:val="900"/>
        </w:numPr>
        <w:spacing w:before="0" w:after="0"/>
      </w:pPr>
      <w:r>
        <w:t>Deforestation and Reforestation</w:t>
      </w:r>
    </w:p>
    <w:p>
      <w:pPr>
        <w:numPr>
          <w:ilvl w:val="2"/>
          <w:numId w:val="900"/>
        </w:numPr>
        <w:spacing w:before="0" w:after="0"/>
      </w:pPr>
      <w:r>
        <w:t>Causes of Deforestation</w:t>
      </w:r>
    </w:p>
    <w:p>
      <w:pPr>
        <w:numPr>
          <w:ilvl w:val="2"/>
          <w:numId w:val="900"/>
        </w:numPr>
        <w:spacing w:before="0" w:after="0"/>
      </w:pPr>
      <w:r>
        <w:t>Reforestation Techniques</w:t>
      </w:r>
    </w:p>
    <w:p>
      <w:pPr>
        <w:numPr>
          <w:ilvl w:val="2"/>
          <w:numId w:val="900"/>
        </w:numPr>
        <w:spacing w:before="0" w:after="0"/>
      </w:pPr>
      <w:r>
        <w:t>Afforestation Programs</w:t>
      </w:r>
    </w:p>
    <w:p>
      <w:pPr>
        <w:numPr>
          <w:ilvl w:val="1"/>
          <w:numId w:val="900"/>
        </w:numPr>
        <w:spacing w:before="0" w:after="0"/>
      </w:pPr>
      <w:r>
        <w:t>Forest Certification Schemes</w:t>
      </w:r>
    </w:p>
    <w:p>
      <w:pPr>
        <w:numPr>
          <w:ilvl w:val="2"/>
          <w:numId w:val="900"/>
        </w:numPr>
        <w:spacing w:before="0" w:after="0"/>
      </w:pPr>
      <w:r>
        <w:t>FSC Certification</w:t>
      </w:r>
    </w:p>
    <w:p>
      <w:pPr>
        <w:numPr>
          <w:ilvl w:val="2"/>
          <w:numId w:val="900"/>
        </w:numPr>
        <w:spacing w:before="0" w:after="0"/>
      </w:pPr>
      <w:r>
        <w:t>PEFC Certification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1"/>
          <w:numId w:val="900"/>
        </w:numPr>
        <w:spacing w:before="0" w:after="0"/>
      </w:pPr>
      <w:r>
        <w:t>Community Forest Management</w:t>
      </w:r>
    </w:p>
    <w:p>
      <w:pPr>
        <w:numPr>
          <w:ilvl w:val="2"/>
          <w:numId w:val="900"/>
        </w:numPr>
        <w:spacing w:before="0" w:after="0"/>
      </w:pPr>
      <w:r>
        <w:t>Participatory Approaches</w:t>
      </w:r>
    </w:p>
    <w:p>
      <w:pPr>
        <w:numPr>
          <w:ilvl w:val="2"/>
          <w:numId w:val="900"/>
        </w:numPr>
        <w:spacing w:before="0" w:after="0"/>
      </w:pPr>
      <w:r>
        <w:t>Indigenous Forest Management</w:t>
      </w:r>
    </w:p>
    <w:p>
      <w:pPr>
        <w:numPr>
          <w:ilvl w:val="1"/>
          <w:numId w:val="900"/>
        </w:numPr>
        <w:spacing w:before="0" w:after="0"/>
      </w:pPr>
      <w:r>
        <w:t>Urban Forestry</w:t>
      </w:r>
    </w:p>
    <w:p>
      <w:pPr>
        <w:numPr>
          <w:ilvl w:val="2"/>
          <w:numId w:val="900"/>
        </w:numPr>
        <w:spacing w:before="0" w:after="0"/>
      </w:pPr>
      <w:r>
        <w:t>Tree Planting Programs</w:t>
      </w:r>
    </w:p>
    <w:p>
      <w:pPr>
        <w:numPr>
          <w:ilvl w:val="2"/>
          <w:numId w:val="900"/>
        </w:numPr>
        <w:spacing w:before="0" w:after="0"/>
      </w:pPr>
      <w:r>
        <w:t>Urban Forest Planning</w:t>
      </w:r>
    </w:p>
    <w:p>
      <w:pPr>
        <w:numPr>
          <w:ilvl w:val="0"/>
          <w:numId w:val="900"/>
        </w:numPr>
        <w:spacing w:before="0" w:after="0"/>
      </w:pPr>
      <w:r>
        <w:t>Energy Management</w:t>
      </w:r>
    </w:p>
    <w:p>
      <w:pPr>
        <w:numPr>
          <w:ilvl w:val="1"/>
          <w:numId w:val="900"/>
        </w:numPr>
        <w:spacing w:before="0" w:after="0"/>
      </w:pPr>
      <w:r>
        <w:t>Renewable Energy Sources</w:t>
      </w:r>
    </w:p>
    <w:p>
      <w:pPr>
        <w:numPr>
          <w:ilvl w:val="2"/>
          <w:numId w:val="900"/>
        </w:numPr>
        <w:spacing w:before="0" w:after="0"/>
      </w:pPr>
      <w:r>
        <w:t>Solar Energy</w:t>
      </w:r>
    </w:p>
    <w:p>
      <w:pPr>
        <w:numPr>
          <w:ilvl w:val="3"/>
          <w:numId w:val="900"/>
        </w:numPr>
        <w:spacing w:before="0" w:after="0"/>
      </w:pPr>
      <w:r>
        <w:t>Photovoltaic Systems</w:t>
      </w:r>
    </w:p>
    <w:p>
      <w:pPr>
        <w:numPr>
          <w:ilvl w:val="3"/>
          <w:numId w:val="900"/>
        </w:numPr>
        <w:spacing w:before="0" w:after="0"/>
      </w:pPr>
      <w:r>
        <w:t>Solar Thermal Systems</w:t>
      </w:r>
    </w:p>
    <w:p>
      <w:pPr>
        <w:numPr>
          <w:ilvl w:val="2"/>
          <w:numId w:val="900"/>
        </w:numPr>
        <w:spacing w:before="0" w:after="0"/>
      </w:pPr>
      <w:r>
        <w:t>Wind Energy</w:t>
      </w:r>
    </w:p>
    <w:p>
      <w:pPr>
        <w:numPr>
          <w:ilvl w:val="3"/>
          <w:numId w:val="900"/>
        </w:numPr>
        <w:spacing w:before="0" w:after="0"/>
      </w:pPr>
      <w:r>
        <w:t>Onshore Wind</w:t>
      </w:r>
    </w:p>
    <w:p>
      <w:pPr>
        <w:numPr>
          <w:ilvl w:val="3"/>
          <w:numId w:val="900"/>
        </w:numPr>
        <w:spacing w:before="0" w:after="0"/>
      </w:pPr>
      <w:r>
        <w:t>Offshore Wind</w:t>
      </w:r>
    </w:p>
    <w:p>
      <w:pPr>
        <w:numPr>
          <w:ilvl w:val="2"/>
          <w:numId w:val="900"/>
        </w:numPr>
        <w:spacing w:before="0" w:after="0"/>
      </w:pPr>
      <w:r>
        <w:t>Hydropower</w:t>
      </w:r>
    </w:p>
    <w:p>
      <w:pPr>
        <w:numPr>
          <w:ilvl w:val="3"/>
          <w:numId w:val="900"/>
        </w:numPr>
        <w:spacing w:before="0" w:after="0"/>
      </w:pPr>
      <w:r>
        <w:t>Large-scale Hydropower</w:t>
      </w:r>
    </w:p>
    <w:p>
      <w:pPr>
        <w:numPr>
          <w:ilvl w:val="3"/>
          <w:numId w:val="900"/>
        </w:numPr>
        <w:spacing w:before="0" w:after="0"/>
      </w:pPr>
      <w:r>
        <w:t>Small-scale Hydropower</w:t>
      </w:r>
    </w:p>
    <w:p>
      <w:pPr>
        <w:numPr>
          <w:ilvl w:val="3"/>
          <w:numId w:val="900"/>
        </w:numPr>
        <w:spacing w:before="0" w:after="0"/>
      </w:pPr>
      <w:r>
        <w:t>Pumped Storage</w:t>
      </w:r>
    </w:p>
    <w:p>
      <w:pPr>
        <w:numPr>
          <w:ilvl w:val="2"/>
          <w:numId w:val="900"/>
        </w:numPr>
        <w:spacing w:before="0" w:after="0"/>
      </w:pPr>
      <w:r>
        <w:t>Biomass Energy</w:t>
      </w:r>
    </w:p>
    <w:p>
      <w:pPr>
        <w:numPr>
          <w:ilvl w:val="3"/>
          <w:numId w:val="900"/>
        </w:numPr>
        <w:spacing w:before="0" w:after="0"/>
      </w:pPr>
      <w:r>
        <w:t>Biofuels</w:t>
      </w:r>
    </w:p>
    <w:p>
      <w:pPr>
        <w:numPr>
          <w:ilvl w:val="3"/>
          <w:numId w:val="900"/>
        </w:numPr>
        <w:spacing w:before="0" w:after="0"/>
      </w:pPr>
      <w:r>
        <w:t>Biogas</w:t>
      </w:r>
    </w:p>
    <w:p>
      <w:pPr>
        <w:numPr>
          <w:ilvl w:val="3"/>
          <w:numId w:val="900"/>
        </w:numPr>
        <w:spacing w:before="0" w:after="0"/>
      </w:pPr>
      <w:r>
        <w:t>Wood Energy</w:t>
      </w:r>
    </w:p>
    <w:p>
      <w:pPr>
        <w:numPr>
          <w:ilvl w:val="2"/>
          <w:numId w:val="900"/>
        </w:numPr>
        <w:spacing w:before="0" w:after="0"/>
      </w:pPr>
      <w:r>
        <w:t>Geothermal Energy</w:t>
      </w:r>
    </w:p>
    <w:p>
      <w:pPr>
        <w:numPr>
          <w:ilvl w:val="3"/>
          <w:numId w:val="900"/>
        </w:numPr>
        <w:spacing w:before="0" w:after="0"/>
      </w:pPr>
      <w:r>
        <w:t>Ground Source Heat Pumps</w:t>
      </w:r>
    </w:p>
    <w:p>
      <w:pPr>
        <w:numPr>
          <w:ilvl w:val="3"/>
          <w:numId w:val="900"/>
        </w:numPr>
        <w:spacing w:before="0" w:after="0"/>
      </w:pPr>
      <w:r>
        <w:t>Geothermal Power Plants</w:t>
      </w:r>
    </w:p>
    <w:p>
      <w:pPr>
        <w:numPr>
          <w:ilvl w:val="1"/>
          <w:numId w:val="900"/>
        </w:numPr>
        <w:spacing w:before="0" w:after="0"/>
      </w:pPr>
      <w:r>
        <w:t>Energy Efficiency and Conservation</w:t>
      </w:r>
    </w:p>
    <w:p>
      <w:pPr>
        <w:numPr>
          <w:ilvl w:val="2"/>
          <w:numId w:val="900"/>
        </w:numPr>
        <w:spacing w:before="0" w:after="0"/>
      </w:pPr>
      <w:r>
        <w:t>Building Efficiency</w:t>
      </w:r>
    </w:p>
    <w:p>
      <w:pPr>
        <w:numPr>
          <w:ilvl w:val="3"/>
          <w:numId w:val="900"/>
        </w:numPr>
        <w:spacing w:before="0" w:after="0"/>
      </w:pPr>
      <w:r>
        <w:t>Insulation and Weatherization</w:t>
      </w:r>
    </w:p>
    <w:p>
      <w:pPr>
        <w:numPr>
          <w:ilvl w:val="3"/>
          <w:numId w:val="900"/>
        </w:numPr>
        <w:spacing w:before="0" w:after="0"/>
      </w:pPr>
      <w:r>
        <w:t>Efficient Heating and Cooling</w:t>
      </w:r>
    </w:p>
    <w:p>
      <w:pPr>
        <w:numPr>
          <w:ilvl w:val="3"/>
          <w:numId w:val="900"/>
        </w:numPr>
        <w:spacing w:before="0" w:after="0"/>
      </w:pPr>
      <w:r>
        <w:t>Smart Building Technologies</w:t>
      </w:r>
    </w:p>
    <w:p>
      <w:pPr>
        <w:numPr>
          <w:ilvl w:val="2"/>
          <w:numId w:val="900"/>
        </w:numPr>
        <w:spacing w:before="0" w:after="0"/>
      </w:pPr>
      <w:r>
        <w:t>Industrial Efficiency</w:t>
      </w:r>
    </w:p>
    <w:p>
      <w:pPr>
        <w:numPr>
          <w:ilvl w:val="3"/>
          <w:numId w:val="900"/>
        </w:numPr>
        <w:spacing w:before="0" w:after="0"/>
      </w:pPr>
      <w:r>
        <w:t>Process Optimization</w:t>
      </w:r>
    </w:p>
    <w:p>
      <w:pPr>
        <w:numPr>
          <w:ilvl w:val="3"/>
          <w:numId w:val="900"/>
        </w:numPr>
        <w:spacing w:before="0" w:after="0"/>
      </w:pPr>
      <w:r>
        <w:t>Waste Heat Recovery</w:t>
      </w:r>
    </w:p>
    <w:p>
      <w:pPr>
        <w:numPr>
          <w:ilvl w:val="2"/>
          <w:numId w:val="900"/>
        </w:numPr>
        <w:spacing w:before="0" w:after="0"/>
      </w:pPr>
      <w:r>
        <w:t>Transportation Efficiency</w:t>
      </w:r>
    </w:p>
    <w:p>
      <w:pPr>
        <w:numPr>
          <w:ilvl w:val="3"/>
          <w:numId w:val="900"/>
        </w:numPr>
        <w:spacing w:before="0" w:after="0"/>
      </w:pPr>
      <w:r>
        <w:t>Fuel Economy Standards</w:t>
      </w:r>
    </w:p>
    <w:p>
      <w:pPr>
        <w:numPr>
          <w:ilvl w:val="3"/>
          <w:numId w:val="900"/>
        </w:numPr>
        <w:spacing w:before="0" w:after="0"/>
      </w:pPr>
      <w:r>
        <w:t>Alternative Fuels</w:t>
      </w:r>
    </w:p>
    <w:p>
      <w:pPr>
        <w:numPr>
          <w:ilvl w:val="2"/>
          <w:numId w:val="900"/>
        </w:numPr>
        <w:spacing w:before="0" w:after="0"/>
      </w:pPr>
      <w:r>
        <w:t>Behavioral Change</w:t>
      </w:r>
    </w:p>
    <w:p>
      <w:pPr>
        <w:numPr>
          <w:ilvl w:val="3"/>
          <w:numId w:val="900"/>
        </w:numPr>
        <w:spacing w:before="0" w:after="0"/>
      </w:pPr>
      <w:r>
        <w:t>Energy Awareness Programs</w:t>
      </w:r>
    </w:p>
    <w:p>
      <w:pPr>
        <w:numPr>
          <w:ilvl w:val="3"/>
          <w:numId w:val="900"/>
        </w:numPr>
        <w:spacing w:before="0" w:after="0"/>
      </w:pPr>
      <w:r>
        <w:t>Demand Response</w:t>
      </w:r>
    </w:p>
    <w:p>
      <w:pPr>
        <w:numPr>
          <w:ilvl w:val="1"/>
          <w:numId w:val="900"/>
        </w:numPr>
        <w:spacing w:before="0" w:after="0"/>
      </w:pPr>
      <w:r>
        <w:t>Environmental Impacts of Energy Production</w:t>
      </w:r>
    </w:p>
    <w:p>
      <w:pPr>
        <w:numPr>
          <w:ilvl w:val="2"/>
          <w:numId w:val="900"/>
        </w:numPr>
        <w:spacing w:before="0" w:after="0"/>
      </w:pPr>
      <w:r>
        <w:t>Fossil Fuel Impacts</w:t>
      </w:r>
    </w:p>
    <w:p>
      <w:pPr>
        <w:numPr>
          <w:ilvl w:val="3"/>
          <w:numId w:val="900"/>
        </w:numPr>
        <w:spacing w:before="0" w:after="0"/>
      </w:pPr>
      <w:r>
        <w:t>Air Pollution</w:t>
      </w:r>
    </w:p>
    <w:p>
      <w:pPr>
        <w:numPr>
          <w:ilvl w:val="3"/>
          <w:numId w:val="900"/>
        </w:numPr>
        <w:spacing w:before="0" w:after="0"/>
      </w:pPr>
      <w:r>
        <w:t>Water Pollution</w:t>
      </w:r>
    </w:p>
    <w:p>
      <w:pPr>
        <w:numPr>
          <w:ilvl w:val="3"/>
          <w:numId w:val="900"/>
        </w:numPr>
        <w:spacing w:before="0" w:after="0"/>
      </w:pPr>
      <w:r>
        <w:t>Land Degradation</w:t>
      </w:r>
    </w:p>
    <w:p>
      <w:pPr>
        <w:numPr>
          <w:ilvl w:val="2"/>
          <w:numId w:val="900"/>
        </w:numPr>
        <w:spacing w:before="0" w:after="0"/>
      </w:pPr>
      <w:r>
        <w:t>Renewable Energy Impacts</w:t>
      </w:r>
    </w:p>
    <w:p>
      <w:pPr>
        <w:numPr>
          <w:ilvl w:val="3"/>
          <w:numId w:val="900"/>
        </w:numPr>
        <w:spacing w:before="0" w:after="0"/>
      </w:pPr>
      <w:r>
        <w:t>Land Use Requirements</w:t>
      </w:r>
    </w:p>
    <w:p>
      <w:pPr>
        <w:numPr>
          <w:ilvl w:val="3"/>
          <w:numId w:val="900"/>
        </w:numPr>
        <w:spacing w:before="0" w:after="0"/>
      </w:pPr>
      <w:r>
        <w:t>Wildlife Impacts</w:t>
      </w:r>
    </w:p>
    <w:p>
      <w:pPr>
        <w:numPr>
          <w:ilvl w:val="3"/>
          <w:numId w:val="900"/>
        </w:numPr>
        <w:spacing w:before="0" w:after="0"/>
      </w:pPr>
      <w:r>
        <w:t>Visual and Noise Impacts</w:t>
      </w:r>
    </w:p>
    <w:p>
      <w:pPr>
        <w:numPr>
          <w:ilvl w:val="1"/>
          <w:numId w:val="900"/>
        </w:numPr>
        <w:spacing w:before="0" w:after="0"/>
      </w:pPr>
      <w:r>
        <w:t>Energy Planning and Policy</w:t>
      </w:r>
    </w:p>
    <w:p>
      <w:pPr>
        <w:numPr>
          <w:ilvl w:val="2"/>
          <w:numId w:val="900"/>
        </w:numPr>
        <w:spacing w:before="0" w:after="0"/>
      </w:pPr>
      <w:r>
        <w:t>Energy Security</w:t>
      </w:r>
    </w:p>
    <w:p>
      <w:pPr>
        <w:numPr>
          <w:ilvl w:val="2"/>
          <w:numId w:val="900"/>
        </w:numPr>
        <w:spacing w:before="0" w:after="0"/>
      </w:pPr>
      <w:r>
        <w:t>Grid Integration</w:t>
      </w:r>
    </w:p>
    <w:p>
      <w:pPr>
        <w:numPr>
          <w:ilvl w:val="2"/>
          <w:numId w:val="900"/>
        </w:numPr>
        <w:spacing w:before="0" w:after="0"/>
      </w:pPr>
      <w:r>
        <w:t>Energy Storage</w:t>
      </w:r>
    </w:p>
    <w:p>
      <w:pPr>
        <w:numPr>
          <w:ilvl w:val="0"/>
          <w:numId w:val="900"/>
        </w:numPr>
        <w:spacing w:before="0" w:after="0"/>
      </w:pPr>
      <w:r>
        <w:t>Mineral and Mining Management</w:t>
      </w:r>
    </w:p>
    <w:p>
      <w:pPr>
        <w:numPr>
          <w:ilvl w:val="1"/>
          <w:numId w:val="900"/>
        </w:numPr>
        <w:spacing w:before="0" w:after="0"/>
      </w:pPr>
      <w:r>
        <w:t>Sustainable Mining Practices</w:t>
      </w:r>
    </w:p>
    <w:p>
      <w:pPr>
        <w:numPr>
          <w:ilvl w:val="2"/>
          <w:numId w:val="900"/>
        </w:numPr>
        <w:spacing w:before="0" w:after="0"/>
      </w:pPr>
      <w:r>
        <w:t>Resource Extraction Methods</w:t>
      </w:r>
    </w:p>
    <w:p>
      <w:pPr>
        <w:numPr>
          <w:ilvl w:val="2"/>
          <w:numId w:val="900"/>
        </w:numPr>
        <w:spacing w:before="0" w:after="0"/>
      </w:pPr>
      <w:r>
        <w:t>Minimizing Environmental Impact</w:t>
      </w:r>
    </w:p>
    <w:p>
      <w:pPr>
        <w:numPr>
          <w:ilvl w:val="2"/>
          <w:numId w:val="900"/>
        </w:numPr>
        <w:spacing w:before="0" w:after="0"/>
      </w:pPr>
      <w:r>
        <w:t>Water Management in Mining</w:t>
      </w:r>
    </w:p>
    <w:p>
      <w:pPr>
        <w:numPr>
          <w:ilvl w:val="1"/>
          <w:numId w:val="900"/>
        </w:numPr>
        <w:spacing w:before="0" w:after="0"/>
      </w:pPr>
      <w:r>
        <w:t>Mine Rehabilitation and Closure</w:t>
      </w:r>
    </w:p>
    <w:p>
      <w:pPr>
        <w:numPr>
          <w:ilvl w:val="2"/>
          <w:numId w:val="900"/>
        </w:numPr>
        <w:spacing w:before="0" w:after="0"/>
      </w:pPr>
      <w:r>
        <w:t>Reclamation Techniques</w:t>
      </w:r>
    </w:p>
    <w:p>
      <w:pPr>
        <w:numPr>
          <w:ilvl w:val="2"/>
          <w:numId w:val="900"/>
        </w:numPr>
        <w:spacing w:before="0" w:after="0"/>
      </w:pPr>
      <w:r>
        <w:t>Post-closure Land Use</w:t>
      </w:r>
    </w:p>
    <w:p>
      <w:pPr>
        <w:numPr>
          <w:ilvl w:val="2"/>
          <w:numId w:val="900"/>
        </w:numPr>
        <w:spacing w:before="0" w:after="0"/>
      </w:pPr>
      <w:r>
        <w:t>Long-term Monitoring</w:t>
      </w:r>
    </w:p>
    <w:p>
      <w:pPr>
        <w:numPr>
          <w:ilvl w:val="1"/>
          <w:numId w:val="900"/>
        </w:numPr>
        <w:spacing w:before="0" w:after="0"/>
      </w:pPr>
      <w:r>
        <w:t>Artisanal and Small-scale Mining</w:t>
      </w:r>
    </w:p>
    <w:p>
      <w:pPr>
        <w:numPr>
          <w:ilvl w:val="2"/>
          <w:numId w:val="900"/>
        </w:numPr>
        <w:spacing w:before="0" w:after="0"/>
      </w:pPr>
      <w:r>
        <w:t>Environmental Challenges</w:t>
      </w:r>
    </w:p>
    <w:p>
      <w:pPr>
        <w:numPr>
          <w:ilvl w:val="2"/>
          <w:numId w:val="900"/>
        </w:numPr>
        <w:spacing w:before="0" w:after="0"/>
      </w:pPr>
      <w:r>
        <w:t>Formalization Efforts</w:t>
      </w:r>
    </w:p>
    <w:p>
      <w:pPr>
        <w:numPr>
          <w:ilvl w:val="1"/>
          <w:numId w:val="900"/>
        </w:numPr>
        <w:spacing w:before="0" w:after="0"/>
      </w:pPr>
      <w:r>
        <w:t>Mining Waste Management</w:t>
      </w:r>
    </w:p>
    <w:p>
      <w:pPr>
        <w:numPr>
          <w:ilvl w:val="2"/>
          <w:numId w:val="900"/>
        </w:numPr>
        <w:spacing w:before="0" w:after="0"/>
      </w:pPr>
      <w:r>
        <w:t>Tailings Management</w:t>
      </w:r>
    </w:p>
    <w:p>
      <w:pPr>
        <w:numPr>
          <w:ilvl w:val="2"/>
          <w:numId w:val="900"/>
        </w:numPr>
        <w:spacing w:before="0" w:after="0"/>
      </w:pPr>
      <w:r>
        <w:t>Acid Mine Drainage</w:t>
      </w:r>
    </w:p>
    <w:p>
      <w:pPr>
        <w:pStyle w:val="Heading1"/>
      </w:pPr>
      <w:r>
        <w:t>Pollution Control and Waste Management</w:t>
      </w:r>
    </w:p>
    <w:p>
      <w:pPr>
        <w:numPr>
          <w:ilvl w:val="0"/>
          <w:numId w:val="900"/>
        </w:numPr>
        <w:spacing w:before="0" w:after="0"/>
      </w:pPr>
      <w:r>
        <w:t>Air Quality Management</w:t>
      </w:r>
    </w:p>
    <w:p>
      <w:pPr>
        <w:numPr>
          <w:ilvl w:val="1"/>
          <w:numId w:val="900"/>
        </w:numPr>
        <w:spacing w:before="0" w:after="0"/>
      </w:pPr>
      <w:r>
        <w:t>Major Air Pollutants and Sources</w:t>
      </w:r>
    </w:p>
    <w:p>
      <w:pPr>
        <w:numPr>
          <w:ilvl w:val="2"/>
          <w:numId w:val="900"/>
        </w:numPr>
        <w:spacing w:before="0" w:after="0"/>
      </w:pPr>
      <w:r>
        <w:t>Particulate Matter</w:t>
      </w:r>
    </w:p>
    <w:p>
      <w:pPr>
        <w:numPr>
          <w:ilvl w:val="3"/>
          <w:numId w:val="900"/>
        </w:numPr>
        <w:spacing w:before="0" w:after="0"/>
      </w:pPr>
      <w:r>
        <w:t>PM10 and PM2.5</w:t>
      </w:r>
    </w:p>
    <w:p>
      <w:pPr>
        <w:numPr>
          <w:ilvl w:val="3"/>
          <w:numId w:val="900"/>
        </w:numPr>
        <w:spacing w:before="0" w:after="0"/>
      </w:pPr>
      <w:r>
        <w:t>Sources and Health Effects</w:t>
      </w:r>
    </w:p>
    <w:p>
      <w:pPr>
        <w:numPr>
          <w:ilvl w:val="2"/>
          <w:numId w:val="900"/>
        </w:numPr>
        <w:spacing w:before="0" w:after="0"/>
      </w:pPr>
      <w:r>
        <w:t>Nitrogen Oxides</w:t>
      </w:r>
    </w:p>
    <w:p>
      <w:pPr>
        <w:numPr>
          <w:ilvl w:val="3"/>
          <w:numId w:val="900"/>
        </w:numPr>
        <w:spacing w:before="0" w:after="0"/>
      </w:pPr>
      <w:r>
        <w:t>Formation and Sources</w:t>
      </w:r>
    </w:p>
    <w:p>
      <w:pPr>
        <w:numPr>
          <w:ilvl w:val="3"/>
          <w:numId w:val="900"/>
        </w:numPr>
        <w:spacing w:before="0" w:after="0"/>
      </w:pPr>
      <w:r>
        <w:t>Environmental Effects</w:t>
      </w:r>
    </w:p>
    <w:p>
      <w:pPr>
        <w:numPr>
          <w:ilvl w:val="2"/>
          <w:numId w:val="900"/>
        </w:numPr>
        <w:spacing w:before="0" w:after="0"/>
      </w:pPr>
      <w:r>
        <w:t>Sulfur Dioxide</w:t>
      </w:r>
    </w:p>
    <w:p>
      <w:pPr>
        <w:numPr>
          <w:ilvl w:val="3"/>
          <w:numId w:val="900"/>
        </w:numPr>
        <w:spacing w:before="0" w:after="0"/>
      </w:pPr>
      <w:r>
        <w:t>Sources and Impacts</w:t>
      </w:r>
    </w:p>
    <w:p>
      <w:pPr>
        <w:numPr>
          <w:ilvl w:val="3"/>
          <w:numId w:val="900"/>
        </w:numPr>
        <w:spacing w:before="0" w:after="0"/>
      </w:pPr>
      <w:r>
        <w:t>Acid Rain Formation</w:t>
      </w:r>
    </w:p>
    <w:p>
      <w:pPr>
        <w:numPr>
          <w:ilvl w:val="2"/>
          <w:numId w:val="900"/>
        </w:numPr>
        <w:spacing w:before="0" w:after="0"/>
      </w:pPr>
      <w:r>
        <w:t>Volatile Organic Compounds</w:t>
      </w:r>
    </w:p>
    <w:p>
      <w:pPr>
        <w:numPr>
          <w:ilvl w:val="3"/>
          <w:numId w:val="900"/>
        </w:numPr>
        <w:spacing w:before="0" w:after="0"/>
      </w:pPr>
      <w:r>
        <w:t>Types and Sources</w:t>
      </w:r>
    </w:p>
    <w:p>
      <w:pPr>
        <w:numPr>
          <w:ilvl w:val="3"/>
          <w:numId w:val="900"/>
        </w:numPr>
        <w:spacing w:before="0" w:after="0"/>
      </w:pPr>
      <w:r>
        <w:t>Ozone Formation</w:t>
      </w:r>
    </w:p>
    <w:p>
      <w:pPr>
        <w:numPr>
          <w:ilvl w:val="2"/>
          <w:numId w:val="900"/>
        </w:numPr>
        <w:spacing w:before="0" w:after="0"/>
      </w:pPr>
      <w:r>
        <w:t>Greenhouse Gases</w:t>
      </w:r>
    </w:p>
    <w:p>
      <w:pPr>
        <w:numPr>
          <w:ilvl w:val="3"/>
          <w:numId w:val="900"/>
        </w:numPr>
        <w:spacing w:before="0" w:after="0"/>
      </w:pPr>
      <w:r>
        <w:t>Carbon Dioxide</w:t>
      </w:r>
    </w:p>
    <w:p>
      <w:pPr>
        <w:numPr>
          <w:ilvl w:val="3"/>
          <w:numId w:val="900"/>
        </w:numPr>
        <w:spacing w:before="0" w:after="0"/>
      </w:pPr>
      <w:r>
        <w:t>Methane</w:t>
      </w:r>
    </w:p>
    <w:p>
      <w:pPr>
        <w:numPr>
          <w:ilvl w:val="3"/>
          <w:numId w:val="900"/>
        </w:numPr>
        <w:spacing w:before="0" w:after="0"/>
      </w:pPr>
      <w:r>
        <w:t>Nitrous Oxide</w:t>
      </w:r>
    </w:p>
    <w:p>
      <w:pPr>
        <w:numPr>
          <w:ilvl w:val="3"/>
          <w:numId w:val="900"/>
        </w:numPr>
        <w:spacing w:before="0" w:after="0"/>
      </w:pPr>
      <w:r>
        <w:t>Fluorinated Gases</w:t>
      </w:r>
    </w:p>
    <w:p>
      <w:pPr>
        <w:numPr>
          <w:ilvl w:val="1"/>
          <w:numId w:val="900"/>
        </w:numPr>
        <w:spacing w:before="0" w:after="0"/>
      </w:pPr>
      <w:r>
        <w:t>Air Pollution Control Technologies</w:t>
      </w:r>
    </w:p>
    <w:p>
      <w:pPr>
        <w:numPr>
          <w:ilvl w:val="2"/>
          <w:numId w:val="900"/>
        </w:numPr>
        <w:spacing w:before="0" w:after="0"/>
      </w:pPr>
      <w:r>
        <w:t>Filtration and Scrubbing</w:t>
      </w:r>
    </w:p>
    <w:p>
      <w:pPr>
        <w:numPr>
          <w:ilvl w:val="3"/>
          <w:numId w:val="900"/>
        </w:numPr>
        <w:spacing w:before="0" w:after="0"/>
      </w:pPr>
      <w:r>
        <w:t>Baghouse Filters</w:t>
      </w:r>
    </w:p>
    <w:p>
      <w:pPr>
        <w:numPr>
          <w:ilvl w:val="3"/>
          <w:numId w:val="900"/>
        </w:numPr>
        <w:spacing w:before="0" w:after="0"/>
      </w:pPr>
      <w:r>
        <w:t>Wet Scrubbers</w:t>
      </w:r>
    </w:p>
    <w:p>
      <w:pPr>
        <w:numPr>
          <w:ilvl w:val="2"/>
          <w:numId w:val="900"/>
        </w:numPr>
        <w:spacing w:before="0" w:after="0"/>
      </w:pPr>
      <w:r>
        <w:t>Catalytic Converters</w:t>
      </w:r>
    </w:p>
    <w:p>
      <w:pPr>
        <w:numPr>
          <w:ilvl w:val="3"/>
          <w:numId w:val="900"/>
        </w:numPr>
        <w:spacing w:before="0" w:after="0"/>
      </w:pPr>
      <w:r>
        <w:t>Automotive Applications</w:t>
      </w:r>
    </w:p>
    <w:p>
      <w:pPr>
        <w:numPr>
          <w:ilvl w:val="3"/>
          <w:numId w:val="900"/>
        </w:numPr>
        <w:spacing w:before="0" w:after="0"/>
      </w:pPr>
      <w:r>
        <w:t>Industrial Applications</w:t>
      </w:r>
    </w:p>
    <w:p>
      <w:pPr>
        <w:numPr>
          <w:ilvl w:val="2"/>
          <w:numId w:val="900"/>
        </w:numPr>
        <w:spacing w:before="0" w:after="0"/>
      </w:pPr>
      <w:r>
        <w:t>Emission Reduction Strategies</w:t>
      </w:r>
    </w:p>
    <w:p>
      <w:pPr>
        <w:numPr>
          <w:ilvl w:val="3"/>
          <w:numId w:val="900"/>
        </w:numPr>
        <w:spacing w:before="0" w:after="0"/>
      </w:pPr>
      <w:r>
        <w:t>Fuel Switching</w:t>
      </w:r>
    </w:p>
    <w:p>
      <w:pPr>
        <w:numPr>
          <w:ilvl w:val="3"/>
          <w:numId w:val="900"/>
        </w:numPr>
        <w:spacing w:before="0" w:after="0"/>
      </w:pPr>
      <w:r>
        <w:t>Process Modifications</w:t>
      </w:r>
    </w:p>
    <w:p>
      <w:pPr>
        <w:numPr>
          <w:ilvl w:val="1"/>
          <w:numId w:val="900"/>
        </w:numPr>
        <w:spacing w:before="0" w:after="0"/>
      </w:pPr>
      <w:r>
        <w:t>Monitoring and Modeling</w:t>
      </w:r>
    </w:p>
    <w:p>
      <w:pPr>
        <w:numPr>
          <w:ilvl w:val="2"/>
          <w:numId w:val="900"/>
        </w:numPr>
        <w:spacing w:before="0" w:after="0"/>
      </w:pPr>
      <w:r>
        <w:t>Air Quality Monitoring Networks</w:t>
      </w:r>
    </w:p>
    <w:p>
      <w:pPr>
        <w:numPr>
          <w:ilvl w:val="3"/>
          <w:numId w:val="900"/>
        </w:numPr>
        <w:spacing w:before="0" w:after="0"/>
      </w:pPr>
      <w:r>
        <w:t>Ambient Monitoring</w:t>
      </w:r>
    </w:p>
    <w:p>
      <w:pPr>
        <w:numPr>
          <w:ilvl w:val="3"/>
          <w:numId w:val="900"/>
        </w:numPr>
        <w:spacing w:before="0" w:after="0"/>
      </w:pPr>
      <w:r>
        <w:t>Source Monitoring</w:t>
      </w:r>
    </w:p>
    <w:p>
      <w:pPr>
        <w:numPr>
          <w:ilvl w:val="2"/>
          <w:numId w:val="900"/>
        </w:numPr>
        <w:spacing w:before="0" w:after="0"/>
      </w:pPr>
      <w:r>
        <w:t>Dispersion Modeling</w:t>
      </w:r>
    </w:p>
    <w:p>
      <w:pPr>
        <w:numPr>
          <w:ilvl w:val="3"/>
          <w:numId w:val="900"/>
        </w:numPr>
        <w:spacing w:before="0" w:after="0"/>
      </w:pPr>
      <w:r>
        <w:t>Gaussian Models</w:t>
      </w:r>
    </w:p>
    <w:p>
      <w:pPr>
        <w:numPr>
          <w:ilvl w:val="3"/>
          <w:numId w:val="900"/>
        </w:numPr>
        <w:spacing w:before="0" w:after="0"/>
      </w:pPr>
      <w:r>
        <w:t>Computational Fluid Dynamics</w:t>
      </w:r>
    </w:p>
    <w:p>
      <w:pPr>
        <w:numPr>
          <w:ilvl w:val="1"/>
          <w:numId w:val="900"/>
        </w:numPr>
        <w:spacing w:before="0" w:after="0"/>
      </w:pPr>
      <w:r>
        <w:t>Indoor Air Quality</w:t>
      </w:r>
    </w:p>
    <w:p>
      <w:pPr>
        <w:numPr>
          <w:ilvl w:val="2"/>
          <w:numId w:val="900"/>
        </w:numPr>
        <w:spacing w:before="0" w:after="0"/>
      </w:pPr>
      <w:r>
        <w:t>Sources of Indoor Pollution</w:t>
      </w:r>
    </w:p>
    <w:p>
      <w:pPr>
        <w:numPr>
          <w:ilvl w:val="2"/>
          <w:numId w:val="900"/>
        </w:numPr>
        <w:spacing w:before="0" w:after="0"/>
      </w:pPr>
      <w:r>
        <w:t>Ventilation Systems</w:t>
      </w:r>
    </w:p>
    <w:p>
      <w:pPr>
        <w:numPr>
          <w:ilvl w:val="2"/>
          <w:numId w:val="900"/>
        </w:numPr>
        <w:spacing w:before="0" w:after="0"/>
      </w:pPr>
      <w:r>
        <w:t>Building Materials</w:t>
      </w:r>
    </w:p>
    <w:p>
      <w:pPr>
        <w:numPr>
          <w:ilvl w:val="0"/>
          <w:numId w:val="900"/>
        </w:numPr>
        <w:spacing w:before="0" w:after="0"/>
      </w:pPr>
      <w:r>
        <w:t>Water Pollution Management</w:t>
      </w:r>
    </w:p>
    <w:p>
      <w:pPr>
        <w:numPr>
          <w:ilvl w:val="1"/>
          <w:numId w:val="900"/>
        </w:numPr>
        <w:spacing w:before="0" w:after="0"/>
      </w:pPr>
      <w:r>
        <w:t>Point and Non-point Source Pollution</w:t>
      </w:r>
    </w:p>
    <w:p>
      <w:pPr>
        <w:numPr>
          <w:ilvl w:val="2"/>
          <w:numId w:val="900"/>
        </w:numPr>
        <w:spacing w:before="0" w:after="0"/>
      </w:pPr>
      <w:r>
        <w:t>Industrial Discharges</w:t>
      </w:r>
    </w:p>
    <w:p>
      <w:pPr>
        <w:numPr>
          <w:ilvl w:val="3"/>
          <w:numId w:val="900"/>
        </w:numPr>
        <w:spacing w:before="0" w:after="0"/>
      </w:pPr>
      <w:r>
        <w:t>Permit Systems</w:t>
      </w:r>
    </w:p>
    <w:p>
      <w:pPr>
        <w:numPr>
          <w:ilvl w:val="3"/>
          <w:numId w:val="900"/>
        </w:numPr>
        <w:spacing w:before="0" w:after="0"/>
      </w:pPr>
      <w:r>
        <w:t>Pretreatment Requirements</w:t>
      </w:r>
    </w:p>
    <w:p>
      <w:pPr>
        <w:numPr>
          <w:ilvl w:val="2"/>
          <w:numId w:val="900"/>
        </w:numPr>
        <w:spacing w:before="0" w:after="0"/>
      </w:pPr>
      <w:r>
        <w:t>Agricultural Runoff</w:t>
      </w:r>
    </w:p>
    <w:p>
      <w:pPr>
        <w:numPr>
          <w:ilvl w:val="3"/>
          <w:numId w:val="900"/>
        </w:numPr>
        <w:spacing w:before="0" w:after="0"/>
      </w:pPr>
      <w:r>
        <w:t>Nutrient Management</w:t>
      </w:r>
    </w:p>
    <w:p>
      <w:pPr>
        <w:numPr>
          <w:ilvl w:val="3"/>
          <w:numId w:val="900"/>
        </w:numPr>
        <w:spacing w:before="0" w:after="0"/>
      </w:pPr>
      <w:r>
        <w:t>Pesticide Control</w:t>
      </w:r>
    </w:p>
    <w:p>
      <w:pPr>
        <w:numPr>
          <w:ilvl w:val="2"/>
          <w:numId w:val="900"/>
        </w:numPr>
        <w:spacing w:before="0" w:after="0"/>
      </w:pPr>
      <w:r>
        <w:t>Urban Runoff</w:t>
      </w:r>
    </w:p>
    <w:p>
      <w:pPr>
        <w:numPr>
          <w:ilvl w:val="3"/>
          <w:numId w:val="900"/>
        </w:numPr>
        <w:spacing w:before="0" w:after="0"/>
      </w:pPr>
      <w:r>
        <w:t>Stormwater Management</w:t>
      </w:r>
    </w:p>
    <w:p>
      <w:pPr>
        <w:numPr>
          <w:ilvl w:val="3"/>
          <w:numId w:val="900"/>
        </w:numPr>
        <w:spacing w:before="0" w:after="0"/>
      </w:pPr>
      <w:r>
        <w:t>Green Infrastructure</w:t>
      </w:r>
    </w:p>
    <w:p>
      <w:pPr>
        <w:numPr>
          <w:ilvl w:val="1"/>
          <w:numId w:val="900"/>
        </w:numPr>
        <w:spacing w:before="0" w:after="0"/>
      </w:pPr>
      <w:r>
        <w:t>Wastewater Treatment</w:t>
      </w:r>
    </w:p>
    <w:p>
      <w:pPr>
        <w:numPr>
          <w:ilvl w:val="2"/>
          <w:numId w:val="900"/>
        </w:numPr>
        <w:spacing w:before="0" w:after="0"/>
      </w:pPr>
      <w:r>
        <w:t>Primary Treatment</w:t>
      </w:r>
    </w:p>
    <w:p>
      <w:pPr>
        <w:numPr>
          <w:ilvl w:val="3"/>
          <w:numId w:val="900"/>
        </w:numPr>
        <w:spacing w:before="0" w:after="0"/>
      </w:pPr>
      <w:r>
        <w:t>Physical Separation</w:t>
      </w:r>
    </w:p>
    <w:p>
      <w:pPr>
        <w:numPr>
          <w:ilvl w:val="3"/>
          <w:numId w:val="900"/>
        </w:numPr>
        <w:spacing w:before="0" w:after="0"/>
      </w:pPr>
      <w:r>
        <w:t>Screening and Sedimentation</w:t>
      </w:r>
    </w:p>
    <w:p>
      <w:pPr>
        <w:numPr>
          <w:ilvl w:val="2"/>
          <w:numId w:val="900"/>
        </w:numPr>
        <w:spacing w:before="0" w:after="0"/>
      </w:pPr>
      <w:r>
        <w:t>Secondary Treatment</w:t>
      </w:r>
    </w:p>
    <w:p>
      <w:pPr>
        <w:numPr>
          <w:ilvl w:val="3"/>
          <w:numId w:val="900"/>
        </w:numPr>
        <w:spacing w:before="0" w:after="0"/>
      </w:pPr>
      <w:r>
        <w:t>Biological Treatment Processes</w:t>
      </w:r>
    </w:p>
    <w:p>
      <w:pPr>
        <w:numPr>
          <w:ilvl w:val="3"/>
          <w:numId w:val="900"/>
        </w:numPr>
        <w:spacing w:before="0" w:after="0"/>
      </w:pPr>
      <w:r>
        <w:t>Activated Sludge</w:t>
      </w:r>
    </w:p>
    <w:p>
      <w:pPr>
        <w:numPr>
          <w:ilvl w:val="2"/>
          <w:numId w:val="900"/>
        </w:numPr>
        <w:spacing w:before="0" w:after="0"/>
      </w:pPr>
      <w:r>
        <w:t>Tertiary Treatment</w:t>
      </w:r>
    </w:p>
    <w:p>
      <w:pPr>
        <w:numPr>
          <w:ilvl w:val="3"/>
          <w:numId w:val="900"/>
        </w:numPr>
        <w:spacing w:before="0" w:after="0"/>
      </w:pPr>
      <w:r>
        <w:t>Nutrient Removal</w:t>
      </w:r>
    </w:p>
    <w:p>
      <w:pPr>
        <w:numPr>
          <w:ilvl w:val="3"/>
          <w:numId w:val="900"/>
        </w:numPr>
        <w:spacing w:before="0" w:after="0"/>
      </w:pPr>
      <w:r>
        <w:t>Disinfection</w:t>
      </w:r>
    </w:p>
    <w:p>
      <w:pPr>
        <w:numPr>
          <w:ilvl w:val="2"/>
          <w:numId w:val="900"/>
        </w:numPr>
        <w:spacing w:before="0" w:after="0"/>
      </w:pPr>
      <w:r>
        <w:t>Advanced Treatment Technologies</w:t>
      </w:r>
    </w:p>
    <w:p>
      <w:pPr>
        <w:numPr>
          <w:ilvl w:val="3"/>
          <w:numId w:val="900"/>
        </w:numPr>
        <w:spacing w:before="0" w:after="0"/>
      </w:pPr>
      <w:r>
        <w:t>Membrane Processes</w:t>
      </w:r>
    </w:p>
    <w:p>
      <w:pPr>
        <w:numPr>
          <w:ilvl w:val="3"/>
          <w:numId w:val="900"/>
        </w:numPr>
        <w:spacing w:before="0" w:after="0"/>
      </w:pPr>
      <w:r>
        <w:t>Advanced Oxidation</w:t>
      </w:r>
    </w:p>
    <w:p>
      <w:pPr>
        <w:numPr>
          <w:ilvl w:val="1"/>
          <w:numId w:val="900"/>
        </w:numPr>
        <w:spacing w:before="0" w:after="0"/>
      </w:pPr>
      <w:r>
        <w:t>Eutrophication Management</w:t>
      </w:r>
    </w:p>
    <w:p>
      <w:pPr>
        <w:numPr>
          <w:ilvl w:val="2"/>
          <w:numId w:val="900"/>
        </w:numPr>
        <w:spacing w:before="0" w:after="0"/>
      </w:pPr>
      <w:r>
        <w:t>Nutrient Control</w:t>
      </w:r>
    </w:p>
    <w:p>
      <w:pPr>
        <w:numPr>
          <w:ilvl w:val="3"/>
          <w:numId w:val="900"/>
        </w:numPr>
        <w:spacing w:before="0" w:after="0"/>
      </w:pPr>
      <w:r>
        <w:t>Phosphorus Management</w:t>
      </w:r>
    </w:p>
    <w:p>
      <w:pPr>
        <w:numPr>
          <w:ilvl w:val="3"/>
          <w:numId w:val="900"/>
        </w:numPr>
        <w:spacing w:before="0" w:after="0"/>
      </w:pPr>
      <w:r>
        <w:t>Nitrogen Management</w:t>
      </w:r>
    </w:p>
    <w:p>
      <w:pPr>
        <w:numPr>
          <w:ilvl w:val="2"/>
          <w:numId w:val="900"/>
        </w:numPr>
        <w:spacing w:before="0" w:after="0"/>
      </w:pPr>
      <w:r>
        <w:t>Restoration of Water Bodies</w:t>
      </w:r>
    </w:p>
    <w:p>
      <w:pPr>
        <w:numPr>
          <w:ilvl w:val="3"/>
          <w:numId w:val="900"/>
        </w:numPr>
        <w:spacing w:before="0" w:after="0"/>
      </w:pPr>
      <w:r>
        <w:t>Lake Restoration</w:t>
      </w:r>
    </w:p>
    <w:p>
      <w:pPr>
        <w:numPr>
          <w:ilvl w:val="3"/>
          <w:numId w:val="900"/>
        </w:numPr>
        <w:spacing w:before="0" w:after="0"/>
      </w:pPr>
      <w:r>
        <w:t>Wetland Construction</w:t>
      </w:r>
    </w:p>
    <w:p>
      <w:pPr>
        <w:numPr>
          <w:ilvl w:val="1"/>
          <w:numId w:val="900"/>
        </w:numPr>
        <w:spacing w:before="0" w:after="0"/>
      </w:pPr>
      <w:r>
        <w:t>Groundwater Protection</w:t>
      </w:r>
    </w:p>
    <w:p>
      <w:pPr>
        <w:numPr>
          <w:ilvl w:val="2"/>
          <w:numId w:val="900"/>
        </w:numPr>
        <w:spacing w:before="0" w:after="0"/>
      </w:pPr>
      <w:r>
        <w:t>Wellhead Protection</w:t>
      </w:r>
    </w:p>
    <w:p>
      <w:pPr>
        <w:numPr>
          <w:ilvl w:val="2"/>
          <w:numId w:val="900"/>
        </w:numPr>
        <w:spacing w:before="0" w:after="0"/>
      </w:pPr>
      <w:r>
        <w:t>Aquifer Vulnerability Assessment</w:t>
      </w:r>
    </w:p>
    <w:p>
      <w:pPr>
        <w:numPr>
          <w:ilvl w:val="0"/>
          <w:numId w:val="900"/>
        </w:numPr>
        <w:spacing w:before="0" w:after="0"/>
      </w:pPr>
      <w:r>
        <w:t>Solid Waste Management</w:t>
      </w:r>
    </w:p>
    <w:p>
      <w:pPr>
        <w:numPr>
          <w:ilvl w:val="1"/>
          <w:numId w:val="900"/>
        </w:numPr>
        <w:spacing w:before="0" w:after="0"/>
      </w:pPr>
      <w:r>
        <w:t>The Waste Hierarchy</w:t>
      </w:r>
    </w:p>
    <w:p>
      <w:pPr>
        <w:numPr>
          <w:ilvl w:val="2"/>
          <w:numId w:val="900"/>
        </w:numPr>
        <w:spacing w:before="0" w:after="0"/>
      </w:pPr>
      <w:r>
        <w:t>Reduce</w:t>
      </w:r>
    </w:p>
    <w:p>
      <w:pPr>
        <w:numPr>
          <w:ilvl w:val="3"/>
          <w:numId w:val="900"/>
        </w:numPr>
        <w:spacing w:before="0" w:after="0"/>
      </w:pPr>
      <w:r>
        <w:t>Source Reduction</w:t>
      </w:r>
    </w:p>
    <w:p>
      <w:pPr>
        <w:numPr>
          <w:ilvl w:val="3"/>
          <w:numId w:val="900"/>
        </w:numPr>
        <w:spacing w:before="0" w:after="0"/>
      </w:pPr>
      <w:r>
        <w:t>Design for Environment</w:t>
      </w:r>
    </w:p>
    <w:p>
      <w:pPr>
        <w:numPr>
          <w:ilvl w:val="2"/>
          <w:numId w:val="900"/>
        </w:numPr>
        <w:spacing w:before="0" w:after="0"/>
      </w:pPr>
      <w:r>
        <w:t>Reuse</w:t>
      </w:r>
    </w:p>
    <w:p>
      <w:pPr>
        <w:numPr>
          <w:ilvl w:val="3"/>
          <w:numId w:val="900"/>
        </w:numPr>
        <w:spacing w:before="0" w:after="0"/>
      </w:pPr>
      <w:r>
        <w:t>Product Reuse</w:t>
      </w:r>
    </w:p>
    <w:p>
      <w:pPr>
        <w:numPr>
          <w:ilvl w:val="3"/>
          <w:numId w:val="900"/>
        </w:numPr>
        <w:spacing w:before="0" w:after="0"/>
      </w:pPr>
      <w:r>
        <w:t>Material Reuse</w:t>
      </w:r>
    </w:p>
    <w:p>
      <w:pPr>
        <w:numPr>
          <w:ilvl w:val="2"/>
          <w:numId w:val="900"/>
        </w:numPr>
        <w:spacing w:before="0" w:after="0"/>
      </w:pPr>
      <w:r>
        <w:t>Recycle</w:t>
      </w:r>
    </w:p>
    <w:p>
      <w:pPr>
        <w:numPr>
          <w:ilvl w:val="3"/>
          <w:numId w:val="900"/>
        </w:numPr>
        <w:spacing w:before="0" w:after="0"/>
      </w:pPr>
      <w:r>
        <w:t>Material Recovery</w:t>
      </w:r>
    </w:p>
    <w:p>
      <w:pPr>
        <w:numPr>
          <w:ilvl w:val="3"/>
          <w:numId w:val="900"/>
        </w:numPr>
        <w:spacing w:before="0" w:after="0"/>
      </w:pPr>
      <w:r>
        <w:t>Recycling Technologies</w:t>
      </w:r>
    </w:p>
    <w:p>
      <w:pPr>
        <w:numPr>
          <w:ilvl w:val="2"/>
          <w:numId w:val="900"/>
        </w:numPr>
        <w:spacing w:before="0" w:after="0"/>
      </w:pPr>
      <w:r>
        <w:t>Recovery</w:t>
      </w:r>
    </w:p>
    <w:p>
      <w:pPr>
        <w:numPr>
          <w:ilvl w:val="3"/>
          <w:numId w:val="900"/>
        </w:numPr>
        <w:spacing w:before="0" w:after="0"/>
      </w:pPr>
      <w:r>
        <w:t>Energy Recovery</w:t>
      </w:r>
    </w:p>
    <w:p>
      <w:pPr>
        <w:numPr>
          <w:ilvl w:val="3"/>
          <w:numId w:val="900"/>
        </w:numPr>
        <w:spacing w:before="0" w:after="0"/>
      </w:pPr>
      <w:r>
        <w:t>Composting</w:t>
      </w:r>
    </w:p>
    <w:p>
      <w:pPr>
        <w:numPr>
          <w:ilvl w:val="2"/>
          <w:numId w:val="900"/>
        </w:numPr>
        <w:spacing w:before="0" w:after="0"/>
      </w:pPr>
      <w:r>
        <w:t>Disposal</w:t>
      </w:r>
    </w:p>
    <w:p>
      <w:pPr>
        <w:numPr>
          <w:ilvl w:val="3"/>
          <w:numId w:val="900"/>
        </w:numPr>
        <w:spacing w:before="0" w:after="0"/>
      </w:pPr>
      <w:r>
        <w:t>Landfilling</w:t>
      </w:r>
    </w:p>
    <w:p>
      <w:pPr>
        <w:numPr>
          <w:ilvl w:val="3"/>
          <w:numId w:val="900"/>
        </w:numPr>
        <w:spacing w:before="0" w:after="0"/>
      </w:pPr>
      <w:r>
        <w:t>Incineration</w:t>
      </w:r>
    </w:p>
    <w:p>
      <w:pPr>
        <w:numPr>
          <w:ilvl w:val="1"/>
          <w:numId w:val="900"/>
        </w:numPr>
        <w:spacing w:before="0" w:after="0"/>
      </w:pPr>
      <w:r>
        <w:t>Municipal Solid Waste Management</w:t>
      </w:r>
    </w:p>
    <w:p>
      <w:pPr>
        <w:numPr>
          <w:ilvl w:val="2"/>
          <w:numId w:val="900"/>
        </w:numPr>
        <w:spacing w:before="0" w:after="0"/>
      </w:pPr>
      <w:r>
        <w:t>Collection Systems</w:t>
      </w:r>
    </w:p>
    <w:p>
      <w:pPr>
        <w:numPr>
          <w:ilvl w:val="2"/>
          <w:numId w:val="900"/>
        </w:numPr>
        <w:spacing w:before="0" w:after="0"/>
      </w:pPr>
      <w:r>
        <w:t>Transfer Stations</w:t>
      </w:r>
    </w:p>
    <w:p>
      <w:pPr>
        <w:numPr>
          <w:ilvl w:val="2"/>
          <w:numId w:val="900"/>
        </w:numPr>
        <w:spacing w:before="0" w:after="0"/>
      </w:pPr>
      <w:r>
        <w:t>Public Participation</w:t>
      </w:r>
    </w:p>
    <w:p>
      <w:pPr>
        <w:numPr>
          <w:ilvl w:val="1"/>
          <w:numId w:val="900"/>
        </w:numPr>
        <w:spacing w:before="0" w:after="0"/>
      </w:pPr>
      <w:r>
        <w:t>Landfill Management</w:t>
      </w:r>
    </w:p>
    <w:p>
      <w:pPr>
        <w:numPr>
          <w:ilvl w:val="2"/>
          <w:numId w:val="900"/>
        </w:numPr>
        <w:spacing w:before="0" w:after="0"/>
      </w:pPr>
      <w:r>
        <w:t>Landfill Design</w:t>
      </w:r>
    </w:p>
    <w:p>
      <w:pPr>
        <w:numPr>
          <w:ilvl w:val="3"/>
          <w:numId w:val="900"/>
        </w:numPr>
        <w:spacing w:before="0" w:after="0"/>
      </w:pPr>
      <w:r>
        <w:t>Liner Systems</w:t>
      </w:r>
    </w:p>
    <w:p>
      <w:pPr>
        <w:numPr>
          <w:ilvl w:val="3"/>
          <w:numId w:val="900"/>
        </w:numPr>
        <w:spacing w:before="0" w:after="0"/>
      </w:pPr>
      <w:r>
        <w:t>Cover Systems</w:t>
      </w:r>
    </w:p>
    <w:p>
      <w:pPr>
        <w:numPr>
          <w:ilvl w:val="2"/>
          <w:numId w:val="900"/>
        </w:numPr>
        <w:spacing w:before="0" w:after="0"/>
      </w:pPr>
      <w:r>
        <w:t>Leachate and Gas Management</w:t>
      </w:r>
    </w:p>
    <w:p>
      <w:pPr>
        <w:numPr>
          <w:ilvl w:val="3"/>
          <w:numId w:val="900"/>
        </w:numPr>
        <w:spacing w:before="0" w:after="0"/>
      </w:pPr>
      <w:r>
        <w:t>Leachate Collection</w:t>
      </w:r>
    </w:p>
    <w:p>
      <w:pPr>
        <w:numPr>
          <w:ilvl w:val="3"/>
          <w:numId w:val="900"/>
        </w:numPr>
        <w:spacing w:before="0" w:after="0"/>
      </w:pPr>
      <w:r>
        <w:t>Methane Recovery</w:t>
      </w:r>
    </w:p>
    <w:p>
      <w:pPr>
        <w:numPr>
          <w:ilvl w:val="1"/>
          <w:numId w:val="900"/>
        </w:numPr>
        <w:spacing w:before="0" w:after="0"/>
      </w:pPr>
      <w:r>
        <w:t>Hazardous Waste Management</w:t>
      </w:r>
    </w:p>
    <w:p>
      <w:pPr>
        <w:numPr>
          <w:ilvl w:val="2"/>
          <w:numId w:val="900"/>
        </w:numPr>
        <w:spacing w:before="0" w:after="0"/>
      </w:pPr>
      <w:r>
        <w:t>Identification and Classification</w:t>
      </w:r>
    </w:p>
    <w:p>
      <w:pPr>
        <w:numPr>
          <w:ilvl w:val="3"/>
          <w:numId w:val="900"/>
        </w:numPr>
        <w:spacing w:before="0" w:after="0"/>
      </w:pPr>
      <w:r>
        <w:t>Hazardous Waste Characteristics</w:t>
      </w:r>
    </w:p>
    <w:p>
      <w:pPr>
        <w:numPr>
          <w:ilvl w:val="3"/>
          <w:numId w:val="900"/>
        </w:numPr>
        <w:spacing w:before="0" w:after="0"/>
      </w:pPr>
      <w:r>
        <w:t>Listed Wastes</w:t>
      </w:r>
    </w:p>
    <w:p>
      <w:pPr>
        <w:numPr>
          <w:ilvl w:val="2"/>
          <w:numId w:val="900"/>
        </w:numPr>
        <w:spacing w:before="0" w:after="0"/>
      </w:pPr>
      <w:r>
        <w:t>Treatment and Disposal Methods</w:t>
      </w:r>
    </w:p>
    <w:p>
      <w:pPr>
        <w:numPr>
          <w:ilvl w:val="3"/>
          <w:numId w:val="900"/>
        </w:numPr>
        <w:spacing w:before="0" w:after="0"/>
      </w:pPr>
      <w:r>
        <w:t>Physical Treatment</w:t>
      </w:r>
    </w:p>
    <w:p>
      <w:pPr>
        <w:numPr>
          <w:ilvl w:val="3"/>
          <w:numId w:val="900"/>
        </w:numPr>
        <w:spacing w:before="0" w:after="0"/>
      </w:pPr>
      <w:r>
        <w:t>Chemical Treatment</w:t>
      </w:r>
    </w:p>
    <w:p>
      <w:pPr>
        <w:numPr>
          <w:ilvl w:val="3"/>
          <w:numId w:val="900"/>
        </w:numPr>
        <w:spacing w:before="0" w:after="0"/>
      </w:pPr>
      <w:r>
        <w:t>Biological Treatment</w:t>
      </w:r>
    </w:p>
    <w:p>
      <w:pPr>
        <w:numPr>
          <w:ilvl w:val="3"/>
          <w:numId w:val="900"/>
        </w:numPr>
        <w:spacing w:before="0" w:after="0"/>
      </w:pPr>
      <w:r>
        <w:t>Secure Landfills</w:t>
      </w:r>
    </w:p>
    <w:p>
      <w:pPr>
        <w:numPr>
          <w:ilvl w:val="1"/>
          <w:numId w:val="900"/>
        </w:numPr>
        <w:spacing w:before="0" w:after="0"/>
      </w:pPr>
      <w:r>
        <w:t>Electronic Waste Management</w:t>
      </w:r>
    </w:p>
    <w:p>
      <w:pPr>
        <w:numPr>
          <w:ilvl w:val="2"/>
          <w:numId w:val="900"/>
        </w:numPr>
        <w:spacing w:before="0" w:after="0"/>
      </w:pPr>
      <w:r>
        <w:t>Collection Programs</w:t>
      </w:r>
    </w:p>
    <w:p>
      <w:pPr>
        <w:numPr>
          <w:ilvl w:val="2"/>
          <w:numId w:val="900"/>
        </w:numPr>
        <w:spacing w:before="0" w:after="0"/>
      </w:pPr>
      <w:r>
        <w:t>Recycling Technologies</w:t>
      </w:r>
    </w:p>
    <w:p>
      <w:pPr>
        <w:numPr>
          <w:ilvl w:val="2"/>
          <w:numId w:val="900"/>
        </w:numPr>
        <w:spacing w:before="0" w:after="0"/>
      </w:pPr>
      <w:r>
        <w:t>Extended Producer Responsibility</w:t>
      </w:r>
    </w:p>
    <w:p>
      <w:pPr>
        <w:numPr>
          <w:ilvl w:val="1"/>
          <w:numId w:val="900"/>
        </w:numPr>
        <w:spacing w:before="0" w:after="0"/>
      </w:pPr>
      <w:r>
        <w:t>Construction and Demolition Waste</w:t>
      </w:r>
    </w:p>
    <w:p>
      <w:pPr>
        <w:numPr>
          <w:ilvl w:val="2"/>
          <w:numId w:val="900"/>
        </w:numPr>
        <w:spacing w:before="0" w:after="0"/>
      </w:pPr>
      <w:r>
        <w:t>Waste Minimization</w:t>
      </w:r>
    </w:p>
    <w:p>
      <w:pPr>
        <w:numPr>
          <w:ilvl w:val="2"/>
          <w:numId w:val="900"/>
        </w:numPr>
        <w:spacing w:before="0" w:after="0"/>
      </w:pPr>
      <w:r>
        <w:t>Material Recovery</w:t>
      </w:r>
    </w:p>
    <w:p>
      <w:pPr>
        <w:numPr>
          <w:ilvl w:val="0"/>
          <w:numId w:val="900"/>
        </w:numPr>
        <w:spacing w:before="0" w:after="0"/>
      </w:pPr>
      <w:r>
        <w:t>Noise Pollution Management</w:t>
      </w:r>
    </w:p>
    <w:p>
      <w:pPr>
        <w:numPr>
          <w:ilvl w:val="1"/>
          <w:numId w:val="900"/>
        </w:numPr>
        <w:spacing w:before="0" w:after="0"/>
      </w:pPr>
      <w:r>
        <w:t>Sources of Noise Pollution</w:t>
      </w:r>
    </w:p>
    <w:p>
      <w:pPr>
        <w:numPr>
          <w:ilvl w:val="2"/>
          <w:numId w:val="900"/>
        </w:numPr>
        <w:spacing w:before="0" w:after="0"/>
      </w:pPr>
      <w:r>
        <w:t>Transportation Noise</w:t>
      </w:r>
    </w:p>
    <w:p>
      <w:pPr>
        <w:numPr>
          <w:ilvl w:val="2"/>
          <w:numId w:val="900"/>
        </w:numPr>
        <w:spacing w:before="0" w:after="0"/>
      </w:pPr>
      <w:r>
        <w:t>Industrial Noise</w:t>
      </w:r>
    </w:p>
    <w:p>
      <w:pPr>
        <w:numPr>
          <w:ilvl w:val="2"/>
          <w:numId w:val="900"/>
        </w:numPr>
        <w:spacing w:before="0" w:after="0"/>
      </w:pPr>
      <w:r>
        <w:t>Construction Noise</w:t>
      </w:r>
    </w:p>
    <w:p>
      <w:pPr>
        <w:numPr>
          <w:ilvl w:val="1"/>
          <w:numId w:val="900"/>
        </w:numPr>
        <w:spacing w:before="0" w:after="0"/>
      </w:pPr>
      <w:r>
        <w:t>Noise Control Measures</w:t>
      </w:r>
    </w:p>
    <w:p>
      <w:pPr>
        <w:numPr>
          <w:ilvl w:val="2"/>
          <w:numId w:val="900"/>
        </w:numPr>
        <w:spacing w:before="0" w:after="0"/>
      </w:pPr>
      <w:r>
        <w:t>Source Control</w:t>
      </w:r>
    </w:p>
    <w:p>
      <w:pPr>
        <w:numPr>
          <w:ilvl w:val="2"/>
          <w:numId w:val="900"/>
        </w:numPr>
        <w:spacing w:before="0" w:after="0"/>
      </w:pPr>
      <w:r>
        <w:t>Path Control</w:t>
      </w:r>
    </w:p>
    <w:p>
      <w:pPr>
        <w:numPr>
          <w:ilvl w:val="2"/>
          <w:numId w:val="900"/>
        </w:numPr>
        <w:spacing w:before="0" w:after="0"/>
      </w:pPr>
      <w:r>
        <w:t>Receiver Protection</w:t>
      </w:r>
    </w:p>
    <w:p>
      <w:pPr>
        <w:numPr>
          <w:ilvl w:val="1"/>
          <w:numId w:val="900"/>
        </w:numPr>
        <w:spacing w:before="0" w:after="0"/>
      </w:pPr>
      <w:r>
        <w:t>Health and Environmental Impacts</w:t>
      </w:r>
    </w:p>
    <w:p>
      <w:pPr>
        <w:numPr>
          <w:ilvl w:val="2"/>
          <w:numId w:val="900"/>
        </w:numPr>
        <w:spacing w:before="0" w:after="0"/>
      </w:pPr>
      <w:r>
        <w:t>Hearing Loss</w:t>
      </w:r>
    </w:p>
    <w:p>
      <w:pPr>
        <w:numPr>
          <w:ilvl w:val="2"/>
          <w:numId w:val="900"/>
        </w:numPr>
        <w:spacing w:before="0" w:after="0"/>
      </w:pPr>
      <w:r>
        <w:t>Sleep Disturbance</w:t>
      </w:r>
    </w:p>
    <w:p>
      <w:pPr>
        <w:numPr>
          <w:ilvl w:val="2"/>
          <w:numId w:val="900"/>
        </w:numPr>
        <w:spacing w:before="0" w:after="0"/>
      </w:pPr>
      <w:r>
        <w:t>Wildlife Impacts</w:t>
      </w:r>
    </w:p>
    <w:p>
      <w:pPr>
        <w:numPr>
          <w:ilvl w:val="1"/>
          <w:numId w:val="900"/>
        </w:numPr>
        <w:spacing w:before="0" w:after="0"/>
      </w:pPr>
      <w:r>
        <w:t>Noise Mapping and Modeling</w:t>
      </w:r>
    </w:p>
    <w:p>
      <w:pPr>
        <w:numPr>
          <w:ilvl w:val="2"/>
          <w:numId w:val="900"/>
        </w:numPr>
        <w:spacing w:before="0" w:after="0"/>
      </w:pPr>
      <w:r>
        <w:t>Sound Level Measurement</w:t>
      </w:r>
    </w:p>
    <w:p>
      <w:pPr>
        <w:numPr>
          <w:ilvl w:val="2"/>
          <w:numId w:val="900"/>
        </w:numPr>
        <w:spacing w:before="0" w:after="0"/>
      </w:pPr>
      <w:r>
        <w:t>Noise Prediction Models</w:t>
      </w:r>
    </w:p>
    <w:p>
      <w:pPr>
        <w:pStyle w:val="Heading1"/>
      </w:pPr>
      <w:r>
        <w:t>Conservation and Biodiversity Management</w:t>
      </w:r>
    </w:p>
    <w:p>
      <w:pPr>
        <w:numPr>
          <w:ilvl w:val="0"/>
          <w:numId w:val="900"/>
        </w:numPr>
        <w:spacing w:before="0" w:after="0"/>
      </w:pPr>
      <w:r>
        <w:t>Principles of Conservation Biology</w:t>
      </w:r>
    </w:p>
    <w:p>
      <w:pPr>
        <w:numPr>
          <w:ilvl w:val="1"/>
          <w:numId w:val="900"/>
        </w:numPr>
        <w:spacing w:before="0" w:after="0"/>
      </w:pPr>
      <w:r>
        <w:t>Genetic Diversity</w:t>
      </w:r>
    </w:p>
    <w:p>
      <w:pPr>
        <w:numPr>
          <w:ilvl w:val="2"/>
          <w:numId w:val="900"/>
        </w:numPr>
        <w:spacing w:before="0" w:after="0"/>
      </w:pPr>
      <w:r>
        <w:t>Population Genetics</w:t>
      </w:r>
    </w:p>
    <w:p>
      <w:pPr>
        <w:numPr>
          <w:ilvl w:val="2"/>
          <w:numId w:val="900"/>
        </w:numPr>
        <w:spacing w:before="0" w:after="0"/>
      </w:pPr>
      <w:r>
        <w:t>Inbreeding Depression</w:t>
      </w:r>
    </w:p>
    <w:p>
      <w:pPr>
        <w:numPr>
          <w:ilvl w:val="2"/>
          <w:numId w:val="900"/>
        </w:numPr>
        <w:spacing w:before="0" w:after="0"/>
      </w:pPr>
      <w:r>
        <w:t>Genetic Drift</w:t>
      </w:r>
    </w:p>
    <w:p>
      <w:pPr>
        <w:numPr>
          <w:ilvl w:val="1"/>
          <w:numId w:val="900"/>
        </w:numPr>
        <w:spacing w:before="0" w:after="0"/>
      </w:pPr>
      <w:r>
        <w:t>Species Diversity</w:t>
      </w:r>
    </w:p>
    <w:p>
      <w:pPr>
        <w:numPr>
          <w:ilvl w:val="2"/>
          <w:numId w:val="900"/>
        </w:numPr>
        <w:spacing w:before="0" w:after="0"/>
      </w:pPr>
      <w:r>
        <w:t>Species Richness</w:t>
      </w:r>
    </w:p>
    <w:p>
      <w:pPr>
        <w:numPr>
          <w:ilvl w:val="2"/>
          <w:numId w:val="900"/>
        </w:numPr>
        <w:spacing w:before="0" w:after="0"/>
      </w:pPr>
      <w:r>
        <w:t>Species Evenness</w:t>
      </w:r>
    </w:p>
    <w:p>
      <w:pPr>
        <w:numPr>
          <w:ilvl w:val="2"/>
          <w:numId w:val="900"/>
        </w:numPr>
        <w:spacing w:before="0" w:after="0"/>
      </w:pPr>
      <w:r>
        <w:t>Endemism</w:t>
      </w:r>
    </w:p>
    <w:p>
      <w:pPr>
        <w:numPr>
          <w:ilvl w:val="1"/>
          <w:numId w:val="900"/>
        </w:numPr>
        <w:spacing w:before="0" w:after="0"/>
      </w:pPr>
      <w:r>
        <w:t>Ecosystem Diversity</w:t>
      </w:r>
    </w:p>
    <w:p>
      <w:pPr>
        <w:numPr>
          <w:ilvl w:val="2"/>
          <w:numId w:val="900"/>
        </w:numPr>
        <w:spacing w:before="0" w:after="0"/>
      </w:pPr>
      <w:r>
        <w:t>Habitat Diversity</w:t>
      </w:r>
    </w:p>
    <w:p>
      <w:pPr>
        <w:numPr>
          <w:ilvl w:val="2"/>
          <w:numId w:val="900"/>
        </w:numPr>
        <w:spacing w:before="0" w:after="0"/>
      </w:pPr>
      <w:r>
        <w:t>Functional Diversity</w:t>
      </w:r>
    </w:p>
    <w:p>
      <w:pPr>
        <w:numPr>
          <w:ilvl w:val="2"/>
          <w:numId w:val="900"/>
        </w:numPr>
        <w:spacing w:before="0" w:after="0"/>
      </w:pPr>
      <w:r>
        <w:t>Landscape Diversity</w:t>
      </w:r>
    </w:p>
    <w:p>
      <w:pPr>
        <w:numPr>
          <w:ilvl w:val="0"/>
          <w:numId w:val="900"/>
        </w:numPr>
        <w:spacing w:before="0" w:after="0"/>
      </w:pPr>
      <w:r>
        <w:t>Threats to Biodiversity</w:t>
      </w:r>
    </w:p>
    <w:p>
      <w:pPr>
        <w:numPr>
          <w:ilvl w:val="1"/>
          <w:numId w:val="900"/>
        </w:numPr>
        <w:spacing w:before="0" w:after="0"/>
      </w:pPr>
      <w:r>
        <w:t>Habitat Loss and Fragmentation</w:t>
      </w:r>
    </w:p>
    <w:p>
      <w:pPr>
        <w:numPr>
          <w:ilvl w:val="1"/>
          <w:numId w:val="900"/>
        </w:numPr>
        <w:spacing w:before="0" w:after="0"/>
      </w:pPr>
      <w:r>
        <w:t>Overexploitation</w:t>
      </w:r>
    </w:p>
    <w:p>
      <w:pPr>
        <w:numPr>
          <w:ilvl w:val="1"/>
          <w:numId w:val="900"/>
        </w:numPr>
        <w:spacing w:before="0" w:after="0"/>
      </w:pPr>
      <w:r>
        <w:t>Pollution</w:t>
      </w:r>
    </w:p>
    <w:p>
      <w:pPr>
        <w:numPr>
          <w:ilvl w:val="1"/>
          <w:numId w:val="900"/>
        </w:numPr>
        <w:spacing w:before="0" w:after="0"/>
      </w:pPr>
      <w:r>
        <w:t>Climate Change</w:t>
      </w:r>
    </w:p>
    <w:p>
      <w:pPr>
        <w:numPr>
          <w:ilvl w:val="1"/>
          <w:numId w:val="900"/>
        </w:numPr>
        <w:spacing w:before="0" w:after="0"/>
      </w:pPr>
      <w:r>
        <w:t>Invasive Species</w:t>
      </w:r>
    </w:p>
    <w:p>
      <w:pPr>
        <w:numPr>
          <w:ilvl w:val="0"/>
          <w:numId w:val="900"/>
        </w:numPr>
        <w:spacing w:before="0" w:after="0"/>
      </w:pPr>
      <w:r>
        <w:t>In-situ Conservation Strategies</w:t>
      </w:r>
    </w:p>
    <w:p>
      <w:pPr>
        <w:numPr>
          <w:ilvl w:val="1"/>
          <w:numId w:val="900"/>
        </w:numPr>
        <w:spacing w:before="0" w:after="0"/>
      </w:pPr>
      <w:r>
        <w:t>Protected Area Management</w:t>
      </w:r>
    </w:p>
    <w:p>
      <w:pPr>
        <w:numPr>
          <w:ilvl w:val="2"/>
          <w:numId w:val="900"/>
        </w:numPr>
        <w:spacing w:before="0" w:after="0"/>
      </w:pPr>
      <w:r>
        <w:t>Design and Zoning</w:t>
      </w:r>
    </w:p>
    <w:p>
      <w:pPr>
        <w:numPr>
          <w:ilvl w:val="3"/>
          <w:numId w:val="900"/>
        </w:numPr>
        <w:spacing w:before="0" w:after="0"/>
      </w:pPr>
      <w:r>
        <w:t>Core Areas</w:t>
      </w:r>
    </w:p>
    <w:p>
      <w:pPr>
        <w:numPr>
          <w:ilvl w:val="3"/>
          <w:numId w:val="900"/>
        </w:numPr>
        <w:spacing w:before="0" w:after="0"/>
      </w:pPr>
      <w:r>
        <w:t>Buffer Zones</w:t>
      </w:r>
    </w:p>
    <w:p>
      <w:pPr>
        <w:numPr>
          <w:ilvl w:val="3"/>
          <w:numId w:val="900"/>
        </w:numPr>
        <w:spacing w:before="0" w:after="0"/>
      </w:pPr>
      <w:r>
        <w:t>Corridors</w:t>
      </w:r>
    </w:p>
    <w:p>
      <w:pPr>
        <w:numPr>
          <w:ilvl w:val="2"/>
          <w:numId w:val="900"/>
        </w:numPr>
        <w:spacing w:before="0" w:after="0"/>
      </w:pPr>
      <w:r>
        <w:t>Management Effectiveness</w:t>
      </w:r>
    </w:p>
    <w:p>
      <w:pPr>
        <w:numPr>
          <w:ilvl w:val="3"/>
          <w:numId w:val="900"/>
        </w:numPr>
        <w:spacing w:before="0" w:after="0"/>
      </w:pPr>
      <w:r>
        <w:t>Management Planning</w:t>
      </w:r>
    </w:p>
    <w:p>
      <w:pPr>
        <w:numPr>
          <w:ilvl w:val="3"/>
          <w:numId w:val="900"/>
        </w:numPr>
        <w:spacing w:before="0" w:after="0"/>
      </w:pPr>
      <w:r>
        <w:t>Adaptive Management</w:t>
      </w:r>
    </w:p>
    <w:p>
      <w:pPr>
        <w:numPr>
          <w:ilvl w:val="1"/>
          <w:numId w:val="900"/>
        </w:numPr>
        <w:spacing w:before="0" w:after="0"/>
      </w:pPr>
      <w:r>
        <w:t>National Parks and Reserves</w:t>
      </w:r>
    </w:p>
    <w:p>
      <w:pPr>
        <w:numPr>
          <w:ilvl w:val="2"/>
          <w:numId w:val="900"/>
        </w:numPr>
        <w:spacing w:before="0" w:after="0"/>
      </w:pPr>
      <w:r>
        <w:t>Legal Frameworks</w:t>
      </w:r>
    </w:p>
    <w:p>
      <w:pPr>
        <w:numPr>
          <w:ilvl w:val="3"/>
          <w:numId w:val="900"/>
        </w:numPr>
        <w:spacing w:before="0" w:after="0"/>
      </w:pPr>
      <w:r>
        <w:t>Designation Processes</w:t>
      </w:r>
    </w:p>
    <w:p>
      <w:pPr>
        <w:numPr>
          <w:ilvl w:val="3"/>
          <w:numId w:val="900"/>
        </w:numPr>
        <w:spacing w:before="0" w:after="0"/>
      </w:pPr>
      <w:r>
        <w:t>Management Authorities</w:t>
      </w:r>
    </w:p>
    <w:p>
      <w:pPr>
        <w:numPr>
          <w:ilvl w:val="2"/>
          <w:numId w:val="900"/>
        </w:numPr>
        <w:spacing w:before="0" w:after="0"/>
      </w:pPr>
      <w:r>
        <w:t>Community Involvement</w:t>
      </w:r>
    </w:p>
    <w:p>
      <w:pPr>
        <w:numPr>
          <w:ilvl w:val="3"/>
          <w:numId w:val="900"/>
        </w:numPr>
        <w:spacing w:before="0" w:after="0"/>
      </w:pPr>
      <w:r>
        <w:t>Co-management</w:t>
      </w:r>
    </w:p>
    <w:p>
      <w:pPr>
        <w:numPr>
          <w:ilvl w:val="3"/>
          <w:numId w:val="900"/>
        </w:numPr>
        <w:spacing w:before="0" w:after="0"/>
      </w:pPr>
      <w:r>
        <w:t>Benefit Sharing</w:t>
      </w:r>
    </w:p>
    <w:p>
      <w:pPr>
        <w:numPr>
          <w:ilvl w:val="1"/>
          <w:numId w:val="900"/>
        </w:numPr>
        <w:spacing w:before="0" w:after="0"/>
      </w:pPr>
      <w:r>
        <w:t>Habitat Restoration</w:t>
      </w:r>
    </w:p>
    <w:p>
      <w:pPr>
        <w:numPr>
          <w:ilvl w:val="2"/>
          <w:numId w:val="900"/>
        </w:numPr>
        <w:spacing w:before="0" w:after="0"/>
      </w:pPr>
      <w:r>
        <w:t>Restoration Ecology Principles</w:t>
      </w:r>
    </w:p>
    <w:p>
      <w:pPr>
        <w:numPr>
          <w:ilvl w:val="3"/>
          <w:numId w:val="900"/>
        </w:numPr>
        <w:spacing w:before="0" w:after="0"/>
      </w:pPr>
      <w:r>
        <w:t>Reference Ecosystems</w:t>
      </w:r>
    </w:p>
    <w:p>
      <w:pPr>
        <w:numPr>
          <w:ilvl w:val="3"/>
          <w:numId w:val="900"/>
        </w:numPr>
        <w:spacing w:before="0" w:after="0"/>
      </w:pPr>
      <w:r>
        <w:t>Succession Dynamics</w:t>
      </w:r>
    </w:p>
    <w:p>
      <w:pPr>
        <w:numPr>
          <w:ilvl w:val="2"/>
          <w:numId w:val="900"/>
        </w:numPr>
        <w:spacing w:before="0" w:after="0"/>
      </w:pPr>
      <w:r>
        <w:t>Techniques and Approaches</w:t>
      </w:r>
    </w:p>
    <w:p>
      <w:pPr>
        <w:numPr>
          <w:ilvl w:val="3"/>
          <w:numId w:val="900"/>
        </w:numPr>
        <w:spacing w:before="0" w:after="0"/>
      </w:pPr>
      <w:r>
        <w:t>Active Restoration</w:t>
      </w:r>
    </w:p>
    <w:p>
      <w:pPr>
        <w:numPr>
          <w:ilvl w:val="3"/>
          <w:numId w:val="900"/>
        </w:numPr>
        <w:spacing w:before="0" w:after="0"/>
      </w:pPr>
      <w:r>
        <w:t>Passive Restoration</w:t>
      </w:r>
    </w:p>
    <w:p>
      <w:pPr>
        <w:numPr>
          <w:ilvl w:val="3"/>
          <w:numId w:val="900"/>
        </w:numPr>
        <w:spacing w:before="0" w:after="0"/>
      </w:pPr>
      <w:r>
        <w:t>Assisted Migration</w:t>
      </w:r>
    </w:p>
    <w:p>
      <w:pPr>
        <w:numPr>
          <w:ilvl w:val="1"/>
          <w:numId w:val="900"/>
        </w:numPr>
        <w:spacing w:before="0" w:after="0"/>
      </w:pPr>
      <w:r>
        <w:t>Species-specific Conservation</w:t>
      </w:r>
    </w:p>
    <w:p>
      <w:pPr>
        <w:numPr>
          <w:ilvl w:val="2"/>
          <w:numId w:val="900"/>
        </w:numPr>
        <w:spacing w:before="0" w:after="0"/>
      </w:pPr>
      <w:r>
        <w:t>Recovery Plans</w:t>
      </w:r>
    </w:p>
    <w:p>
      <w:pPr>
        <w:numPr>
          <w:ilvl w:val="2"/>
          <w:numId w:val="900"/>
        </w:numPr>
        <w:spacing w:before="0" w:after="0"/>
      </w:pPr>
      <w:r>
        <w:t>Captive Breeding Programs</w:t>
      </w:r>
    </w:p>
    <w:p>
      <w:pPr>
        <w:numPr>
          <w:ilvl w:val="2"/>
          <w:numId w:val="900"/>
        </w:numPr>
        <w:spacing w:before="0" w:after="0"/>
      </w:pPr>
      <w:r>
        <w:t>Translocation Programs</w:t>
      </w:r>
    </w:p>
    <w:p>
      <w:pPr>
        <w:numPr>
          <w:ilvl w:val="0"/>
          <w:numId w:val="900"/>
        </w:numPr>
        <w:spacing w:before="0" w:after="0"/>
      </w:pPr>
      <w:r>
        <w:t>Ex-situ Conservation Strategies</w:t>
      </w:r>
    </w:p>
    <w:p>
      <w:pPr>
        <w:numPr>
          <w:ilvl w:val="1"/>
          <w:numId w:val="900"/>
        </w:numPr>
        <w:spacing w:before="0" w:after="0"/>
      </w:pPr>
      <w:r>
        <w:t>Botanical Gardens and Zoos</w:t>
      </w:r>
    </w:p>
    <w:p>
      <w:pPr>
        <w:numPr>
          <w:ilvl w:val="2"/>
          <w:numId w:val="900"/>
        </w:numPr>
        <w:spacing w:before="0" w:after="0"/>
      </w:pPr>
      <w:r>
        <w:t>Conservation Breeding</w:t>
      </w:r>
    </w:p>
    <w:p>
      <w:pPr>
        <w:numPr>
          <w:ilvl w:val="3"/>
          <w:numId w:val="900"/>
        </w:numPr>
        <w:spacing w:before="0" w:after="0"/>
      </w:pPr>
      <w:r>
        <w:t>Genetic Management</w:t>
      </w:r>
    </w:p>
    <w:p>
      <w:pPr>
        <w:numPr>
          <w:ilvl w:val="3"/>
          <w:numId w:val="900"/>
        </w:numPr>
        <w:spacing w:before="0" w:after="0"/>
      </w:pPr>
      <w:r>
        <w:t>Breeding Programs</w:t>
      </w:r>
    </w:p>
    <w:p>
      <w:pPr>
        <w:numPr>
          <w:ilvl w:val="2"/>
          <w:numId w:val="900"/>
        </w:numPr>
        <w:spacing w:before="0" w:after="0"/>
      </w:pPr>
      <w:r>
        <w:t>Education and Research</w:t>
      </w:r>
    </w:p>
    <w:p>
      <w:pPr>
        <w:numPr>
          <w:ilvl w:val="3"/>
          <w:numId w:val="900"/>
        </w:numPr>
        <w:spacing w:before="0" w:after="0"/>
      </w:pPr>
      <w:r>
        <w:t>Public Awareness</w:t>
      </w:r>
    </w:p>
    <w:p>
      <w:pPr>
        <w:numPr>
          <w:ilvl w:val="3"/>
          <w:numId w:val="900"/>
        </w:numPr>
        <w:spacing w:before="0" w:after="0"/>
      </w:pPr>
      <w:r>
        <w:t>Scientific Research</w:t>
      </w:r>
    </w:p>
    <w:p>
      <w:pPr>
        <w:numPr>
          <w:ilvl w:val="1"/>
          <w:numId w:val="900"/>
        </w:numPr>
        <w:spacing w:before="0" w:after="0"/>
      </w:pPr>
      <w:r>
        <w:t>Seed Banks and Gene Banks</w:t>
      </w:r>
    </w:p>
    <w:p>
      <w:pPr>
        <w:numPr>
          <w:ilvl w:val="2"/>
          <w:numId w:val="900"/>
        </w:numPr>
        <w:spacing w:before="0" w:after="0"/>
      </w:pPr>
      <w:r>
        <w:t>Collection and Storage Methods</w:t>
      </w:r>
    </w:p>
    <w:p>
      <w:pPr>
        <w:numPr>
          <w:ilvl w:val="3"/>
          <w:numId w:val="900"/>
        </w:numPr>
        <w:spacing w:before="0" w:after="0"/>
      </w:pPr>
      <w:r>
        <w:t>Seed Collection Protocols</w:t>
      </w:r>
    </w:p>
    <w:p>
      <w:pPr>
        <w:numPr>
          <w:ilvl w:val="3"/>
          <w:numId w:val="900"/>
        </w:numPr>
        <w:spacing w:before="0" w:after="0"/>
      </w:pPr>
      <w:r>
        <w:t>Storage Conditions</w:t>
      </w:r>
    </w:p>
    <w:p>
      <w:pPr>
        <w:numPr>
          <w:ilvl w:val="2"/>
          <w:numId w:val="900"/>
        </w:numPr>
        <w:spacing w:before="0" w:after="0"/>
      </w:pPr>
      <w:r>
        <w:t>Role in Species Recovery</w:t>
      </w:r>
    </w:p>
    <w:p>
      <w:pPr>
        <w:numPr>
          <w:ilvl w:val="3"/>
          <w:numId w:val="900"/>
        </w:numPr>
        <w:spacing w:before="0" w:after="0"/>
      </w:pPr>
      <w:r>
        <w:t>Reintroduction Programs</w:t>
      </w:r>
    </w:p>
    <w:p>
      <w:pPr>
        <w:numPr>
          <w:ilvl w:val="3"/>
          <w:numId w:val="900"/>
        </w:numPr>
        <w:spacing w:before="0" w:after="0"/>
      </w:pPr>
      <w:r>
        <w:t>Genetic Resource Conservation</w:t>
      </w:r>
    </w:p>
    <w:p>
      <w:pPr>
        <w:numPr>
          <w:ilvl w:val="0"/>
          <w:numId w:val="900"/>
        </w:numPr>
        <w:spacing w:before="0" w:after="0"/>
      </w:pPr>
      <w:r>
        <w:t>Management of Invasive Species</w:t>
      </w:r>
    </w:p>
    <w:p>
      <w:pPr>
        <w:numPr>
          <w:ilvl w:val="1"/>
          <w:numId w:val="900"/>
        </w:numPr>
        <w:spacing w:before="0" w:after="0"/>
      </w:pPr>
      <w:r>
        <w:t>Identification and Monitoring</w:t>
      </w:r>
    </w:p>
    <w:p>
      <w:pPr>
        <w:numPr>
          <w:ilvl w:val="2"/>
          <w:numId w:val="900"/>
        </w:numPr>
        <w:spacing w:before="0" w:after="0"/>
      </w:pPr>
      <w:r>
        <w:t>Early Detection Systems</w:t>
      </w:r>
    </w:p>
    <w:p>
      <w:pPr>
        <w:numPr>
          <w:ilvl w:val="2"/>
          <w:numId w:val="900"/>
        </w:numPr>
        <w:spacing w:before="0" w:after="0"/>
      </w:pPr>
      <w:r>
        <w:t>Rapid Response Protocols</w:t>
      </w:r>
    </w:p>
    <w:p>
      <w:pPr>
        <w:numPr>
          <w:ilvl w:val="1"/>
          <w:numId w:val="900"/>
        </w:numPr>
        <w:spacing w:before="0" w:after="0"/>
      </w:pPr>
      <w:r>
        <w:t>Control and Eradication Methods</w:t>
      </w:r>
    </w:p>
    <w:p>
      <w:pPr>
        <w:numPr>
          <w:ilvl w:val="2"/>
          <w:numId w:val="900"/>
        </w:numPr>
        <w:spacing w:before="0" w:after="0"/>
      </w:pPr>
      <w:r>
        <w:t>Mechanical Control</w:t>
      </w:r>
    </w:p>
    <w:p>
      <w:pPr>
        <w:numPr>
          <w:ilvl w:val="2"/>
          <w:numId w:val="900"/>
        </w:numPr>
        <w:spacing w:before="0" w:after="0"/>
      </w:pPr>
      <w:r>
        <w:t>Chemical Control</w:t>
      </w:r>
    </w:p>
    <w:p>
      <w:pPr>
        <w:numPr>
          <w:ilvl w:val="2"/>
          <w:numId w:val="900"/>
        </w:numPr>
        <w:spacing w:before="0" w:after="0"/>
      </w:pPr>
      <w:r>
        <w:t>Biological Control</w:t>
      </w:r>
    </w:p>
    <w:p>
      <w:pPr>
        <w:numPr>
          <w:ilvl w:val="2"/>
          <w:numId w:val="900"/>
        </w:numPr>
        <w:spacing w:before="0" w:after="0"/>
      </w:pPr>
      <w:r>
        <w:t>Integrated Management</w:t>
      </w:r>
    </w:p>
    <w:p>
      <w:pPr>
        <w:numPr>
          <w:ilvl w:val="1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Border Controls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Valuing Biodiversity and Ecosystem Services</w:t>
      </w:r>
    </w:p>
    <w:p>
      <w:pPr>
        <w:numPr>
          <w:ilvl w:val="1"/>
          <w:numId w:val="900"/>
        </w:numPr>
        <w:spacing w:before="0" w:after="0"/>
      </w:pPr>
      <w:r>
        <w:t>Economic Valuation Methods</w:t>
      </w:r>
    </w:p>
    <w:p>
      <w:pPr>
        <w:numPr>
          <w:ilvl w:val="2"/>
          <w:numId w:val="900"/>
        </w:numPr>
        <w:spacing w:before="0" w:after="0"/>
      </w:pPr>
      <w:r>
        <w:t>Market-based Valuation</w:t>
      </w:r>
    </w:p>
    <w:p>
      <w:pPr>
        <w:numPr>
          <w:ilvl w:val="2"/>
          <w:numId w:val="900"/>
        </w:numPr>
        <w:spacing w:before="0" w:after="0"/>
      </w:pPr>
      <w:r>
        <w:t>Revealed Preference Methods</w:t>
      </w:r>
    </w:p>
    <w:p>
      <w:pPr>
        <w:numPr>
          <w:ilvl w:val="2"/>
          <w:numId w:val="900"/>
        </w:numPr>
        <w:spacing w:before="0" w:after="0"/>
      </w:pPr>
      <w:r>
        <w:t>Stated Preference Methods</w:t>
      </w:r>
    </w:p>
    <w:p>
      <w:pPr>
        <w:numPr>
          <w:ilvl w:val="1"/>
          <w:numId w:val="900"/>
        </w:numPr>
        <w:spacing w:before="0" w:after="0"/>
      </w:pPr>
      <w:r>
        <w:t>Non-economic Values</w:t>
      </w:r>
    </w:p>
    <w:p>
      <w:pPr>
        <w:numPr>
          <w:ilvl w:val="2"/>
          <w:numId w:val="900"/>
        </w:numPr>
        <w:spacing w:before="0" w:after="0"/>
      </w:pPr>
      <w:r>
        <w:t>Intrinsic Value</w:t>
      </w:r>
    </w:p>
    <w:p>
      <w:pPr>
        <w:numPr>
          <w:ilvl w:val="2"/>
          <w:numId w:val="900"/>
        </w:numPr>
        <w:spacing w:before="0" w:after="0"/>
      </w:pPr>
      <w:r>
        <w:t>Cultural Values</w:t>
      </w:r>
    </w:p>
    <w:p>
      <w:pPr>
        <w:numPr>
          <w:ilvl w:val="2"/>
          <w:numId w:val="900"/>
        </w:numPr>
        <w:spacing w:before="0" w:after="0"/>
      </w:pPr>
      <w:r>
        <w:t>Spiritual Values</w:t>
      </w:r>
    </w:p>
    <w:p>
      <w:pPr>
        <w:numPr>
          <w:ilvl w:val="0"/>
          <w:numId w:val="900"/>
        </w:numPr>
        <w:spacing w:before="0" w:after="0"/>
      </w:pPr>
      <w:r>
        <w:t>Marine and Coastal Conservation</w:t>
      </w:r>
    </w:p>
    <w:p>
      <w:pPr>
        <w:numPr>
          <w:ilvl w:val="1"/>
          <w:numId w:val="900"/>
        </w:numPr>
        <w:spacing w:before="0" w:after="0"/>
      </w:pPr>
      <w:r>
        <w:t>Marine Protected Areas</w:t>
      </w:r>
    </w:p>
    <w:p>
      <w:pPr>
        <w:numPr>
          <w:ilvl w:val="1"/>
          <w:numId w:val="900"/>
        </w:numPr>
        <w:spacing w:before="0" w:after="0"/>
      </w:pPr>
      <w:r>
        <w:t>Fisheries Management</w:t>
      </w:r>
    </w:p>
    <w:p>
      <w:pPr>
        <w:numPr>
          <w:ilvl w:val="1"/>
          <w:numId w:val="900"/>
        </w:numPr>
        <w:spacing w:before="0" w:after="0"/>
      </w:pPr>
      <w:r>
        <w:t>Coral Reef Conservation</w:t>
      </w:r>
    </w:p>
    <w:p>
      <w:pPr>
        <w:numPr>
          <w:ilvl w:val="0"/>
          <w:numId w:val="900"/>
        </w:numPr>
        <w:spacing w:before="0" w:after="0"/>
      </w:pPr>
      <w:r>
        <w:t>Freshwater Conservation</w:t>
      </w:r>
    </w:p>
    <w:p>
      <w:pPr>
        <w:numPr>
          <w:ilvl w:val="1"/>
          <w:numId w:val="900"/>
        </w:numPr>
        <w:spacing w:before="0" w:after="0"/>
      </w:pPr>
      <w:r>
        <w:t>Wetland Conservation</w:t>
      </w:r>
    </w:p>
    <w:p>
      <w:pPr>
        <w:numPr>
          <w:ilvl w:val="1"/>
          <w:numId w:val="900"/>
        </w:numPr>
        <w:spacing w:before="0" w:after="0"/>
      </w:pPr>
      <w:r>
        <w:t>River Basin Management</w:t>
      </w:r>
    </w:p>
    <w:p>
      <w:pPr>
        <w:numPr>
          <w:ilvl w:val="1"/>
          <w:numId w:val="900"/>
        </w:numPr>
        <w:spacing w:before="0" w:after="0"/>
      </w:pPr>
      <w:r>
        <w:t>Aquatic Species Protection</w:t>
      </w:r>
    </w:p>
    <w:p>
      <w:pPr>
        <w:pStyle w:val="Heading1"/>
      </w:pPr>
      <w:r>
        <w:t>Environmental Policy, Law, and Governance</w:t>
      </w:r>
    </w:p>
    <w:p>
      <w:pPr>
        <w:numPr>
          <w:ilvl w:val="0"/>
          <w:numId w:val="900"/>
        </w:numPr>
        <w:spacing w:before="0" w:after="0"/>
      </w:pPr>
      <w:r>
        <w:t>Policy Instruments for Environmental Management</w:t>
      </w:r>
    </w:p>
    <w:p>
      <w:pPr>
        <w:numPr>
          <w:ilvl w:val="1"/>
          <w:numId w:val="900"/>
        </w:numPr>
        <w:spacing w:before="0" w:after="0"/>
      </w:pPr>
      <w:r>
        <w:t>Command-and-Control Regulations</w:t>
      </w:r>
    </w:p>
    <w:p>
      <w:pPr>
        <w:numPr>
          <w:ilvl w:val="2"/>
          <w:numId w:val="900"/>
        </w:numPr>
        <w:spacing w:before="0" w:after="0"/>
      </w:pPr>
      <w:r>
        <w:t>Standards and Permits</w:t>
      </w:r>
    </w:p>
    <w:p>
      <w:pPr>
        <w:numPr>
          <w:ilvl w:val="3"/>
          <w:numId w:val="900"/>
        </w:numPr>
        <w:spacing w:before="0" w:after="0"/>
      </w:pPr>
      <w:r>
        <w:t>Emission Standards</w:t>
      </w:r>
    </w:p>
    <w:p>
      <w:pPr>
        <w:numPr>
          <w:ilvl w:val="3"/>
          <w:numId w:val="900"/>
        </w:numPr>
        <w:spacing w:before="0" w:after="0"/>
      </w:pPr>
      <w:r>
        <w:t>Ambient Standards</w:t>
      </w:r>
    </w:p>
    <w:p>
      <w:pPr>
        <w:numPr>
          <w:ilvl w:val="3"/>
          <w:numId w:val="900"/>
        </w:numPr>
        <w:spacing w:before="0" w:after="0"/>
      </w:pPr>
      <w:r>
        <w:t>Technology Standards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3"/>
          <w:numId w:val="900"/>
        </w:numPr>
        <w:spacing w:before="0" w:after="0"/>
      </w:pPr>
      <w:r>
        <w:t>Monitoring and Inspection</w:t>
      </w:r>
    </w:p>
    <w:p>
      <w:pPr>
        <w:numPr>
          <w:ilvl w:val="3"/>
          <w:numId w:val="900"/>
        </w:numPr>
        <w:spacing w:before="0" w:after="0"/>
      </w:pPr>
      <w:r>
        <w:t>Penalties and Sanctions</w:t>
      </w:r>
    </w:p>
    <w:p>
      <w:pPr>
        <w:numPr>
          <w:ilvl w:val="1"/>
          <w:numId w:val="900"/>
        </w:numPr>
        <w:spacing w:before="0" w:after="0"/>
      </w:pPr>
      <w:r>
        <w:t>Market-Based Instruments</w:t>
      </w:r>
    </w:p>
    <w:p>
      <w:pPr>
        <w:numPr>
          <w:ilvl w:val="2"/>
          <w:numId w:val="900"/>
        </w:numPr>
        <w:spacing w:before="0" w:after="0"/>
      </w:pPr>
      <w:r>
        <w:t>Environmental Taxes and Subsidies</w:t>
      </w:r>
    </w:p>
    <w:p>
      <w:pPr>
        <w:numPr>
          <w:ilvl w:val="3"/>
          <w:numId w:val="900"/>
        </w:numPr>
        <w:spacing w:before="0" w:after="0"/>
      </w:pPr>
      <w:r>
        <w:t>Carbon Taxes</w:t>
      </w:r>
    </w:p>
    <w:p>
      <w:pPr>
        <w:numPr>
          <w:ilvl w:val="3"/>
          <w:numId w:val="900"/>
        </w:numPr>
        <w:spacing w:before="0" w:after="0"/>
      </w:pPr>
      <w:r>
        <w:t>Green Subsidies</w:t>
      </w:r>
    </w:p>
    <w:p>
      <w:pPr>
        <w:numPr>
          <w:ilvl w:val="3"/>
          <w:numId w:val="900"/>
        </w:numPr>
        <w:spacing w:before="0" w:after="0"/>
      </w:pPr>
      <w:r>
        <w:t>Tax Incentives</w:t>
      </w:r>
    </w:p>
    <w:p>
      <w:pPr>
        <w:numPr>
          <w:ilvl w:val="2"/>
          <w:numId w:val="900"/>
        </w:numPr>
        <w:spacing w:before="0" w:after="0"/>
      </w:pPr>
      <w:r>
        <w:t>Tradable Permit Systems (Cap and Trade)</w:t>
      </w:r>
    </w:p>
    <w:p>
      <w:pPr>
        <w:numPr>
          <w:ilvl w:val="3"/>
          <w:numId w:val="900"/>
        </w:numPr>
        <w:spacing w:before="0" w:after="0"/>
      </w:pPr>
      <w:r>
        <w:t>Emission Trading</w:t>
      </w:r>
    </w:p>
    <w:p>
      <w:pPr>
        <w:numPr>
          <w:ilvl w:val="3"/>
          <w:numId w:val="900"/>
        </w:numPr>
        <w:spacing w:before="0" w:after="0"/>
      </w:pPr>
      <w:r>
        <w:t>Offset Programs</w:t>
      </w:r>
    </w:p>
    <w:p>
      <w:pPr>
        <w:numPr>
          <w:ilvl w:val="3"/>
          <w:numId w:val="900"/>
        </w:numPr>
        <w:spacing w:before="0" w:after="0"/>
      </w:pPr>
      <w:r>
        <w:t>Banking and Borrowing</w:t>
      </w:r>
    </w:p>
    <w:p>
      <w:pPr>
        <w:numPr>
          <w:ilvl w:val="1"/>
          <w:numId w:val="900"/>
        </w:numPr>
        <w:spacing w:before="0" w:after="0"/>
      </w:pPr>
      <w:r>
        <w:t>Voluntary Agreements and Information Disclosure</w:t>
      </w:r>
    </w:p>
    <w:p>
      <w:pPr>
        <w:numPr>
          <w:ilvl w:val="2"/>
          <w:numId w:val="900"/>
        </w:numPr>
        <w:spacing w:before="0" w:after="0"/>
      </w:pPr>
      <w:r>
        <w:t>Eco-labeling</w:t>
      </w:r>
    </w:p>
    <w:p>
      <w:pPr>
        <w:numPr>
          <w:ilvl w:val="3"/>
          <w:numId w:val="900"/>
        </w:numPr>
        <w:spacing w:before="0" w:after="0"/>
      </w:pPr>
      <w:r>
        <w:t>Certification Schemes</w:t>
      </w:r>
    </w:p>
    <w:p>
      <w:pPr>
        <w:numPr>
          <w:ilvl w:val="3"/>
          <w:numId w:val="900"/>
        </w:numPr>
        <w:spacing w:before="0" w:after="0"/>
      </w:pPr>
      <w:r>
        <w:t>Consumer Information</w:t>
      </w:r>
    </w:p>
    <w:p>
      <w:pPr>
        <w:numPr>
          <w:ilvl w:val="2"/>
          <w:numId w:val="900"/>
        </w:numPr>
        <w:spacing w:before="0" w:after="0"/>
      </w:pPr>
      <w:r>
        <w:t>Public Reporting Initiatives</w:t>
      </w:r>
    </w:p>
    <w:p>
      <w:pPr>
        <w:numPr>
          <w:ilvl w:val="3"/>
          <w:numId w:val="900"/>
        </w:numPr>
        <w:spacing w:before="0" w:after="0"/>
      </w:pPr>
      <w:r>
        <w:t>Pollution Release Inventories</w:t>
      </w:r>
    </w:p>
    <w:p>
      <w:pPr>
        <w:numPr>
          <w:ilvl w:val="3"/>
          <w:numId w:val="900"/>
        </w:numPr>
        <w:spacing w:before="0" w:after="0"/>
      </w:pPr>
      <w:r>
        <w:t>Corporate Reporting</w:t>
      </w:r>
    </w:p>
    <w:p>
      <w:pPr>
        <w:numPr>
          <w:ilvl w:val="1"/>
          <w:numId w:val="900"/>
        </w:numPr>
        <w:spacing w:before="0" w:after="0"/>
      </w:pPr>
      <w:r>
        <w:t>Hybrid Instruments</w:t>
      </w:r>
    </w:p>
    <w:p>
      <w:pPr>
        <w:numPr>
          <w:ilvl w:val="2"/>
          <w:numId w:val="900"/>
        </w:numPr>
        <w:spacing w:before="0" w:after="0"/>
      </w:pPr>
      <w:r>
        <w:t>Deposit-Refund Systems</w:t>
      </w:r>
    </w:p>
    <w:p>
      <w:pPr>
        <w:numPr>
          <w:ilvl w:val="2"/>
          <w:numId w:val="900"/>
        </w:numPr>
        <w:spacing w:before="0" w:after="0"/>
      </w:pPr>
      <w:r>
        <w:t>Performance Bonds</w:t>
      </w:r>
    </w:p>
    <w:p>
      <w:pPr>
        <w:numPr>
          <w:ilvl w:val="0"/>
          <w:numId w:val="900"/>
        </w:numPr>
        <w:spacing w:before="0" w:after="0"/>
      </w:pPr>
      <w:r>
        <w:t>International Environmental Law and Agreements</w:t>
      </w:r>
    </w:p>
    <w:p>
      <w:pPr>
        <w:numPr>
          <w:ilvl w:val="1"/>
          <w:numId w:val="900"/>
        </w:numPr>
        <w:spacing w:before="0" w:after="0"/>
      </w:pPr>
      <w:r>
        <w:t>United Nations Framework Convention on Climate Change (UNFCCC)</w:t>
      </w:r>
    </w:p>
    <w:p>
      <w:pPr>
        <w:numPr>
          <w:ilvl w:val="2"/>
          <w:numId w:val="900"/>
        </w:numPr>
        <w:spacing w:before="0" w:after="0"/>
      </w:pPr>
      <w:r>
        <w:t>Objectives and Mechanisms</w:t>
      </w:r>
    </w:p>
    <w:p>
      <w:pPr>
        <w:numPr>
          <w:ilvl w:val="2"/>
          <w:numId w:val="900"/>
        </w:numPr>
        <w:spacing w:before="0" w:after="0"/>
      </w:pPr>
      <w:r>
        <w:t>Conference of Parties (COP)</w:t>
      </w:r>
    </w:p>
    <w:p>
      <w:pPr>
        <w:numPr>
          <w:ilvl w:val="1"/>
          <w:numId w:val="900"/>
        </w:numPr>
        <w:spacing w:before="0" w:after="0"/>
      </w:pPr>
      <w:r>
        <w:t>The Paris Agreement</w:t>
      </w:r>
    </w:p>
    <w:p>
      <w:pPr>
        <w:numPr>
          <w:ilvl w:val="2"/>
          <w:numId w:val="900"/>
        </w:numPr>
        <w:spacing w:before="0" w:after="0"/>
      </w:pPr>
      <w:r>
        <w:t>Key Provisions</w:t>
      </w:r>
    </w:p>
    <w:p>
      <w:pPr>
        <w:numPr>
          <w:ilvl w:val="3"/>
          <w:numId w:val="900"/>
        </w:numPr>
        <w:spacing w:before="0" w:after="0"/>
      </w:pPr>
      <w:r>
        <w:t>Temperature Goals</w:t>
      </w:r>
    </w:p>
    <w:p>
      <w:pPr>
        <w:numPr>
          <w:ilvl w:val="3"/>
          <w:numId w:val="900"/>
        </w:numPr>
        <w:spacing w:before="0" w:after="0"/>
      </w:pPr>
      <w:r>
        <w:t>Mitigation Commitments</w:t>
      </w:r>
    </w:p>
    <w:p>
      <w:pPr>
        <w:numPr>
          <w:ilvl w:val="2"/>
          <w:numId w:val="900"/>
        </w:numPr>
        <w:spacing w:before="0" w:after="0"/>
      </w:pPr>
      <w:r>
        <w:t>Nationally Determined Contributions (NDCs)</w:t>
      </w:r>
    </w:p>
    <w:p>
      <w:pPr>
        <w:numPr>
          <w:ilvl w:val="3"/>
          <w:numId w:val="900"/>
        </w:numPr>
        <w:spacing w:before="0" w:after="0"/>
      </w:pPr>
      <w:r>
        <w:t>NDC Development</w:t>
      </w:r>
    </w:p>
    <w:p>
      <w:pPr>
        <w:numPr>
          <w:ilvl w:val="3"/>
          <w:numId w:val="900"/>
        </w:numPr>
        <w:spacing w:before="0" w:after="0"/>
      </w:pPr>
      <w:r>
        <w:t>Implementation and Review</w:t>
      </w:r>
    </w:p>
    <w:p>
      <w:pPr>
        <w:numPr>
          <w:ilvl w:val="1"/>
          <w:numId w:val="900"/>
        </w:numPr>
        <w:spacing w:before="0" w:after="0"/>
      </w:pPr>
      <w:r>
        <w:t>Convention on Biological Diversity (CBD)</w:t>
      </w:r>
    </w:p>
    <w:p>
      <w:pPr>
        <w:numPr>
          <w:ilvl w:val="2"/>
          <w:numId w:val="900"/>
        </w:numPr>
        <w:spacing w:before="0" w:after="0"/>
      </w:pPr>
      <w:r>
        <w:t>Goals and Protocols</w:t>
      </w:r>
    </w:p>
    <w:p>
      <w:pPr>
        <w:numPr>
          <w:ilvl w:val="3"/>
          <w:numId w:val="900"/>
        </w:numPr>
        <w:spacing w:before="0" w:after="0"/>
      </w:pPr>
      <w:r>
        <w:t>Aichi Targets</w:t>
      </w:r>
    </w:p>
    <w:p>
      <w:pPr>
        <w:numPr>
          <w:ilvl w:val="3"/>
          <w:numId w:val="900"/>
        </w:numPr>
        <w:spacing w:before="0" w:after="0"/>
      </w:pPr>
      <w:r>
        <w:t>Nagoya Protocol</w:t>
      </w:r>
    </w:p>
    <w:p>
      <w:pPr>
        <w:numPr>
          <w:ilvl w:val="1"/>
          <w:numId w:val="900"/>
        </w:numPr>
        <w:spacing w:before="0" w:after="0"/>
      </w:pPr>
      <w:r>
        <w:t>Convention on International Trade in Endangered Species (CITES)</w:t>
      </w:r>
    </w:p>
    <w:p>
      <w:pPr>
        <w:numPr>
          <w:ilvl w:val="2"/>
          <w:numId w:val="900"/>
        </w:numPr>
        <w:spacing w:before="0" w:after="0"/>
      </w:pPr>
      <w:r>
        <w:t>Trade Regulations</w:t>
      </w:r>
    </w:p>
    <w:p>
      <w:pPr>
        <w:numPr>
          <w:ilvl w:val="3"/>
          <w:numId w:val="900"/>
        </w:numPr>
        <w:spacing w:before="0" w:after="0"/>
      </w:pPr>
      <w:r>
        <w:t>Appendix Classifications</w:t>
      </w:r>
    </w:p>
    <w:p>
      <w:pPr>
        <w:numPr>
          <w:ilvl w:val="3"/>
          <w:numId w:val="900"/>
        </w:numPr>
        <w:spacing w:before="0" w:after="0"/>
      </w:pPr>
      <w:r>
        <w:t>Permit Systems</w:t>
      </w:r>
    </w:p>
    <w:p>
      <w:pPr>
        <w:numPr>
          <w:ilvl w:val="2"/>
          <w:numId w:val="900"/>
        </w:numPr>
        <w:spacing w:before="0" w:after="0"/>
      </w:pPr>
      <w:r>
        <w:t>Enforcement Challenges</w:t>
      </w:r>
    </w:p>
    <w:p>
      <w:pPr>
        <w:numPr>
          <w:ilvl w:val="3"/>
          <w:numId w:val="900"/>
        </w:numPr>
        <w:spacing w:before="0" w:after="0"/>
      </w:pPr>
      <w:r>
        <w:t>Illegal Wildlife Trade</w:t>
      </w:r>
    </w:p>
    <w:p>
      <w:pPr>
        <w:numPr>
          <w:ilvl w:val="3"/>
          <w:numId w:val="900"/>
        </w:numPr>
        <w:spacing w:before="0" w:after="0"/>
      </w:pPr>
      <w:r>
        <w:t>Capacity Building</w:t>
      </w:r>
    </w:p>
    <w:p>
      <w:pPr>
        <w:numPr>
          <w:ilvl w:val="1"/>
          <w:numId w:val="900"/>
        </w:numPr>
        <w:spacing w:before="0" w:after="0"/>
      </w:pPr>
      <w:r>
        <w:t>Montreal Protocol</w:t>
      </w:r>
    </w:p>
    <w:p>
      <w:pPr>
        <w:numPr>
          <w:ilvl w:val="2"/>
          <w:numId w:val="900"/>
        </w:numPr>
        <w:spacing w:before="0" w:after="0"/>
      </w:pPr>
      <w:r>
        <w:t>Ozone Depletion Control</w:t>
      </w:r>
    </w:p>
    <w:p>
      <w:pPr>
        <w:numPr>
          <w:ilvl w:val="2"/>
          <w:numId w:val="900"/>
        </w:numPr>
        <w:spacing w:before="0" w:after="0"/>
      </w:pPr>
      <w:r>
        <w:t>Phase-out Schedules</w:t>
      </w:r>
    </w:p>
    <w:p>
      <w:pPr>
        <w:numPr>
          <w:ilvl w:val="1"/>
          <w:numId w:val="900"/>
        </w:numPr>
        <w:spacing w:before="0" w:after="0"/>
      </w:pPr>
      <w:r>
        <w:t>Basel Convention</w:t>
      </w:r>
    </w:p>
    <w:p>
      <w:pPr>
        <w:numPr>
          <w:ilvl w:val="2"/>
          <w:numId w:val="900"/>
        </w:numPr>
        <w:spacing w:before="0" w:after="0"/>
      </w:pPr>
      <w:r>
        <w:t>Hazardous Waste Trade</w:t>
      </w:r>
    </w:p>
    <w:p>
      <w:pPr>
        <w:numPr>
          <w:ilvl w:val="2"/>
          <w:numId w:val="900"/>
        </w:numPr>
        <w:spacing w:before="0" w:after="0"/>
      </w:pPr>
      <w:r>
        <w:t>Prior Informed Consent</w:t>
      </w:r>
    </w:p>
    <w:p>
      <w:pPr>
        <w:numPr>
          <w:ilvl w:val="0"/>
          <w:numId w:val="900"/>
        </w:numPr>
        <w:spacing w:before="0" w:after="0"/>
      </w:pPr>
      <w:r>
        <w:t>National and Local Governance Structures</w:t>
      </w:r>
    </w:p>
    <w:p>
      <w:pPr>
        <w:numPr>
          <w:ilvl w:val="1"/>
          <w:numId w:val="900"/>
        </w:numPr>
        <w:spacing w:before="0" w:after="0"/>
      </w:pPr>
      <w:r>
        <w:t>Federal vs. State/Provincial Roles</w:t>
      </w:r>
    </w:p>
    <w:p>
      <w:pPr>
        <w:numPr>
          <w:ilvl w:val="2"/>
          <w:numId w:val="900"/>
        </w:numPr>
        <w:spacing w:before="0" w:after="0"/>
      </w:pPr>
      <w:r>
        <w:t>Jurisdictional Issues</w:t>
      </w:r>
    </w:p>
    <w:p>
      <w:pPr>
        <w:numPr>
          <w:ilvl w:val="2"/>
          <w:numId w:val="900"/>
        </w:numPr>
        <w:spacing w:before="0" w:after="0"/>
      </w:pPr>
      <w:r>
        <w:t>Intergovernmental Coordination</w:t>
      </w:r>
    </w:p>
    <w:p>
      <w:pPr>
        <w:numPr>
          <w:ilvl w:val="1"/>
          <w:numId w:val="900"/>
        </w:numPr>
        <w:spacing w:before="0" w:after="0"/>
      </w:pPr>
      <w:r>
        <w:t>Local Government Responsibilities</w:t>
      </w:r>
    </w:p>
    <w:p>
      <w:pPr>
        <w:numPr>
          <w:ilvl w:val="2"/>
          <w:numId w:val="900"/>
        </w:numPr>
        <w:spacing w:before="0" w:after="0"/>
      </w:pPr>
      <w:r>
        <w:t>Municipal Environmental Management</w:t>
      </w:r>
    </w:p>
    <w:p>
      <w:pPr>
        <w:numPr>
          <w:ilvl w:val="2"/>
          <w:numId w:val="900"/>
        </w:numPr>
        <w:spacing w:before="0" w:after="0"/>
      </w:pPr>
      <w:r>
        <w:t>Local Planning Authority</w:t>
      </w:r>
    </w:p>
    <w:p>
      <w:pPr>
        <w:numPr>
          <w:ilvl w:val="1"/>
          <w:numId w:val="900"/>
        </w:numPr>
        <w:spacing w:before="0" w:after="0"/>
      </w:pPr>
      <w:r>
        <w:t>Environmental Agencies</w:t>
      </w:r>
    </w:p>
    <w:p>
      <w:pPr>
        <w:numPr>
          <w:ilvl w:val="2"/>
          <w:numId w:val="900"/>
        </w:numPr>
        <w:spacing w:before="0" w:after="0"/>
      </w:pPr>
      <w:r>
        <w:t>Regulatory Functions</w:t>
      </w:r>
    </w:p>
    <w:p>
      <w:pPr>
        <w:numPr>
          <w:ilvl w:val="2"/>
          <w:numId w:val="900"/>
        </w:numPr>
        <w:spacing w:before="0" w:after="0"/>
      </w:pPr>
      <w:r>
        <w:t>Enforcement Capabilities</w:t>
      </w:r>
    </w:p>
    <w:p>
      <w:pPr>
        <w:numPr>
          <w:ilvl w:val="0"/>
          <w:numId w:val="900"/>
        </w:numPr>
        <w:spacing w:before="0" w:after="0"/>
      </w:pPr>
      <w:r>
        <w:t>The Role of Stakeholders</w:t>
      </w:r>
    </w:p>
    <w:p>
      <w:pPr>
        <w:numPr>
          <w:ilvl w:val="1"/>
          <w:numId w:val="900"/>
        </w:numPr>
        <w:spacing w:before="0" w:after="0"/>
      </w:pPr>
      <w:r>
        <w:t>Government Agencies</w:t>
      </w:r>
    </w:p>
    <w:p>
      <w:pPr>
        <w:numPr>
          <w:ilvl w:val="2"/>
          <w:numId w:val="900"/>
        </w:numPr>
        <w:spacing w:before="0" w:after="0"/>
      </w:pPr>
      <w:r>
        <w:t>Regulatory Agencies</w:t>
      </w:r>
    </w:p>
    <w:p>
      <w:pPr>
        <w:numPr>
          <w:ilvl w:val="3"/>
          <w:numId w:val="900"/>
        </w:numPr>
        <w:spacing w:before="0" w:after="0"/>
      </w:pPr>
      <w:r>
        <w:t>Environmental Protection Agencies</w:t>
      </w:r>
    </w:p>
    <w:p>
      <w:pPr>
        <w:numPr>
          <w:ilvl w:val="3"/>
          <w:numId w:val="900"/>
        </w:numPr>
        <w:spacing w:before="0" w:after="0"/>
      </w:pPr>
      <w:r>
        <w:t>Natural Resource Agencies</w:t>
      </w:r>
    </w:p>
    <w:p>
      <w:pPr>
        <w:numPr>
          <w:ilvl w:val="2"/>
          <w:numId w:val="900"/>
        </w:numPr>
        <w:spacing w:before="0" w:after="0"/>
      </w:pPr>
      <w:r>
        <w:t>Advisory Bodies</w:t>
      </w:r>
    </w:p>
    <w:p>
      <w:pPr>
        <w:numPr>
          <w:ilvl w:val="3"/>
          <w:numId w:val="900"/>
        </w:numPr>
        <w:spacing w:before="0" w:after="0"/>
      </w:pPr>
      <w:r>
        <w:t>Scientific Advisory Panels</w:t>
      </w:r>
    </w:p>
    <w:p>
      <w:pPr>
        <w:numPr>
          <w:ilvl w:val="3"/>
          <w:numId w:val="900"/>
        </w:numPr>
        <w:spacing w:before="0" w:after="0"/>
      </w:pPr>
      <w:r>
        <w:t>Stakeholder Committees</w:t>
      </w:r>
    </w:p>
    <w:p>
      <w:pPr>
        <w:numPr>
          <w:ilvl w:val="1"/>
          <w:numId w:val="900"/>
        </w:numPr>
        <w:spacing w:before="0" w:after="0"/>
      </w:pPr>
      <w:r>
        <w:t>Non-Governmental Organizations (NGOs)</w:t>
      </w:r>
    </w:p>
    <w:p>
      <w:pPr>
        <w:numPr>
          <w:ilvl w:val="2"/>
          <w:numId w:val="900"/>
        </w:numPr>
        <w:spacing w:before="0" w:after="0"/>
      </w:pPr>
      <w:r>
        <w:t>Advocacy and Lobbying</w:t>
      </w:r>
    </w:p>
    <w:p>
      <w:pPr>
        <w:numPr>
          <w:ilvl w:val="3"/>
          <w:numId w:val="900"/>
        </w:numPr>
        <w:spacing w:before="0" w:after="0"/>
      </w:pPr>
      <w:r>
        <w:t>Policy Advocacy</w:t>
      </w:r>
    </w:p>
    <w:p>
      <w:pPr>
        <w:numPr>
          <w:ilvl w:val="3"/>
          <w:numId w:val="900"/>
        </w:numPr>
        <w:spacing w:before="0" w:after="0"/>
      </w:pPr>
      <w:r>
        <w:t>Public Campaigns</w:t>
      </w:r>
    </w:p>
    <w:p>
      <w:pPr>
        <w:numPr>
          <w:ilvl w:val="2"/>
          <w:numId w:val="900"/>
        </w:numPr>
        <w:spacing w:before="0" w:after="0"/>
      </w:pPr>
      <w:r>
        <w:t>Project Implementation</w:t>
      </w:r>
    </w:p>
    <w:p>
      <w:pPr>
        <w:numPr>
          <w:ilvl w:val="3"/>
          <w:numId w:val="900"/>
        </w:numPr>
        <w:spacing w:before="0" w:after="0"/>
      </w:pPr>
      <w:r>
        <w:t>Conservation Projects</w:t>
      </w:r>
    </w:p>
    <w:p>
      <w:pPr>
        <w:numPr>
          <w:ilvl w:val="3"/>
          <w:numId w:val="900"/>
        </w:numPr>
        <w:spacing w:before="0" w:after="0"/>
      </w:pPr>
      <w:r>
        <w:t>Community Programs</w:t>
      </w:r>
    </w:p>
    <w:p>
      <w:pPr>
        <w:numPr>
          <w:ilvl w:val="1"/>
          <w:numId w:val="900"/>
        </w:numPr>
        <w:spacing w:before="0" w:after="0"/>
      </w:pPr>
      <w:r>
        <w:t>Industry and Private Sector</w:t>
      </w:r>
    </w:p>
    <w:p>
      <w:pPr>
        <w:numPr>
          <w:ilvl w:val="2"/>
          <w:numId w:val="900"/>
        </w:numPr>
        <w:spacing w:before="0" w:after="0"/>
      </w:pPr>
      <w:r>
        <w:t>Environmental Management in Business</w:t>
      </w:r>
    </w:p>
    <w:p>
      <w:pPr>
        <w:numPr>
          <w:ilvl w:val="3"/>
          <w:numId w:val="900"/>
        </w:numPr>
        <w:spacing w:before="0" w:after="0"/>
      </w:pPr>
      <w:r>
        <w:t>Corporate Environmental Strategy</w:t>
      </w:r>
    </w:p>
    <w:p>
      <w:pPr>
        <w:numPr>
          <w:ilvl w:val="3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Corporate Partnerships</w:t>
      </w:r>
    </w:p>
    <w:p>
      <w:pPr>
        <w:numPr>
          <w:ilvl w:val="3"/>
          <w:numId w:val="900"/>
        </w:numPr>
        <w:spacing w:before="0" w:after="0"/>
      </w:pPr>
      <w:r>
        <w:t>Public-Private Partnerships</w:t>
      </w:r>
    </w:p>
    <w:p>
      <w:pPr>
        <w:numPr>
          <w:ilvl w:val="3"/>
          <w:numId w:val="900"/>
        </w:numPr>
        <w:spacing w:before="0" w:after="0"/>
      </w:pPr>
      <w:r>
        <w:t>Industry Initiatives</w:t>
      </w:r>
    </w:p>
    <w:p>
      <w:pPr>
        <w:numPr>
          <w:ilvl w:val="1"/>
          <w:numId w:val="900"/>
        </w:numPr>
        <w:spacing w:before="0" w:after="0"/>
      </w:pPr>
      <w:r>
        <w:t>Public Participation and Community Engagement</w:t>
      </w:r>
    </w:p>
    <w:p>
      <w:pPr>
        <w:numPr>
          <w:ilvl w:val="2"/>
          <w:numId w:val="900"/>
        </w:numPr>
        <w:spacing w:before="0" w:after="0"/>
      </w:pPr>
      <w:r>
        <w:t>Consultation Processes</w:t>
      </w:r>
    </w:p>
    <w:p>
      <w:pPr>
        <w:numPr>
          <w:ilvl w:val="3"/>
          <w:numId w:val="900"/>
        </w:numPr>
        <w:spacing w:before="0" w:after="0"/>
      </w:pPr>
      <w:r>
        <w:t>Public Hearings</w:t>
      </w:r>
    </w:p>
    <w:p>
      <w:pPr>
        <w:numPr>
          <w:ilvl w:val="3"/>
          <w:numId w:val="900"/>
        </w:numPr>
        <w:spacing w:before="0" w:after="0"/>
      </w:pPr>
      <w:r>
        <w:t>Stakeholder Workshops</w:t>
      </w:r>
    </w:p>
    <w:p>
      <w:pPr>
        <w:numPr>
          <w:ilvl w:val="2"/>
          <w:numId w:val="900"/>
        </w:numPr>
        <w:spacing w:before="0" w:after="0"/>
      </w:pPr>
      <w:r>
        <w:t>Participatory Decision-Making</w:t>
      </w:r>
    </w:p>
    <w:p>
      <w:pPr>
        <w:numPr>
          <w:ilvl w:val="3"/>
          <w:numId w:val="900"/>
        </w:numPr>
        <w:spacing w:before="0" w:after="0"/>
      </w:pPr>
      <w:r>
        <w:t>Citizen Panels</w:t>
      </w:r>
    </w:p>
    <w:p>
      <w:pPr>
        <w:numPr>
          <w:ilvl w:val="3"/>
          <w:numId w:val="900"/>
        </w:numPr>
        <w:spacing w:before="0" w:after="0"/>
      </w:pPr>
      <w:r>
        <w:t>Collaborative Planning</w:t>
      </w:r>
    </w:p>
    <w:p>
      <w:pPr>
        <w:numPr>
          <w:ilvl w:val="1"/>
          <w:numId w:val="900"/>
        </w:numPr>
        <w:spacing w:before="0" w:after="0"/>
      </w:pPr>
      <w:r>
        <w:t>Indigenous Communities</w:t>
      </w:r>
    </w:p>
    <w:p>
      <w:pPr>
        <w:numPr>
          <w:ilvl w:val="2"/>
          <w:numId w:val="900"/>
        </w:numPr>
        <w:spacing w:before="0" w:after="0"/>
      </w:pPr>
      <w:r>
        <w:t>Traditional Ecological Knowledge</w:t>
      </w:r>
    </w:p>
    <w:p>
      <w:pPr>
        <w:numPr>
          <w:ilvl w:val="2"/>
          <w:numId w:val="900"/>
        </w:numPr>
        <w:spacing w:before="0" w:after="0"/>
      </w:pPr>
      <w:r>
        <w:t>Land Rights and Co-management</w:t>
      </w:r>
    </w:p>
    <w:p>
      <w:pPr>
        <w:numPr>
          <w:ilvl w:val="0"/>
          <w:numId w:val="900"/>
        </w:numPr>
        <w:spacing w:before="0" w:after="0"/>
      </w:pPr>
      <w:r>
        <w:t>Environmental Compliance and Enforcement</w:t>
      </w:r>
    </w:p>
    <w:p>
      <w:pPr>
        <w:numPr>
          <w:ilvl w:val="1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Self-Monitoring</w:t>
      </w:r>
    </w:p>
    <w:p>
      <w:pPr>
        <w:numPr>
          <w:ilvl w:val="2"/>
          <w:numId w:val="900"/>
        </w:numPr>
        <w:spacing w:before="0" w:after="0"/>
      </w:pPr>
      <w:r>
        <w:t>Government Inspection</w:t>
      </w:r>
    </w:p>
    <w:p>
      <w:pPr>
        <w:numPr>
          <w:ilvl w:val="1"/>
          <w:numId w:val="900"/>
        </w:numPr>
        <w:spacing w:before="0" w:after="0"/>
      </w:pPr>
      <w:r>
        <w:t>Enforcement Strategies</w:t>
      </w:r>
    </w:p>
    <w:p>
      <w:pPr>
        <w:numPr>
          <w:ilvl w:val="2"/>
          <w:numId w:val="900"/>
        </w:numPr>
        <w:spacing w:before="0" w:after="0"/>
      </w:pPr>
      <w:r>
        <w:t>Deterrence Theory</w:t>
      </w:r>
    </w:p>
    <w:p>
      <w:pPr>
        <w:numPr>
          <w:ilvl w:val="2"/>
          <w:numId w:val="900"/>
        </w:numPr>
        <w:spacing w:before="0" w:after="0"/>
      </w:pPr>
      <w:r>
        <w:t>Cooperative Enforcement</w:t>
      </w:r>
    </w:p>
    <w:p>
      <w:pPr>
        <w:numPr>
          <w:ilvl w:val="1"/>
          <w:numId w:val="900"/>
        </w:numPr>
        <w:spacing w:before="0" w:after="0"/>
      </w:pPr>
      <w:r>
        <w:t>Environmental Courts</w:t>
      </w:r>
    </w:p>
    <w:p>
      <w:pPr>
        <w:numPr>
          <w:ilvl w:val="2"/>
          <w:numId w:val="900"/>
        </w:numPr>
        <w:spacing w:before="0" w:after="0"/>
      </w:pPr>
      <w:r>
        <w:t>Specialized Jurisdiction</w:t>
      </w:r>
    </w:p>
    <w:p>
      <w:pPr>
        <w:numPr>
          <w:ilvl w:val="2"/>
          <w:numId w:val="900"/>
        </w:numPr>
        <w:spacing w:before="0" w:after="0"/>
      </w:pPr>
      <w:r>
        <w:t>Alternative Dispute Resolution</w:t>
      </w:r>
    </w:p>
    <w:p>
      <w:pPr>
        <w:pStyle w:val="Heading1"/>
      </w:pPr>
      <w:r>
        <w:t>Contemporary Issues and Future Directions</w:t>
      </w:r>
    </w:p>
    <w:p>
      <w:pPr>
        <w:numPr>
          <w:ilvl w:val="0"/>
          <w:numId w:val="900"/>
        </w:numPr>
        <w:spacing w:before="0" w:after="0"/>
      </w:pPr>
      <w:r>
        <w:t>Climate Change Adaptation and Mitigation</w:t>
      </w:r>
    </w:p>
    <w:p>
      <w:pPr>
        <w:numPr>
          <w:ilvl w:val="1"/>
          <w:numId w:val="900"/>
        </w:numPr>
        <w:spacing w:before="0" w:after="0"/>
      </w:pPr>
      <w:r>
        <w:t>Climate Science Fundamentals</w:t>
      </w:r>
    </w:p>
    <w:p>
      <w:pPr>
        <w:numPr>
          <w:ilvl w:val="2"/>
          <w:numId w:val="900"/>
        </w:numPr>
        <w:spacing w:before="0" w:after="0"/>
      </w:pPr>
      <w:r>
        <w:t>Greenhouse Effect</w:t>
      </w:r>
    </w:p>
    <w:p>
      <w:pPr>
        <w:numPr>
          <w:ilvl w:val="2"/>
          <w:numId w:val="900"/>
        </w:numPr>
        <w:spacing w:before="0" w:after="0"/>
      </w:pPr>
      <w:r>
        <w:t>Climate Feedbacks</w:t>
      </w:r>
    </w:p>
    <w:p>
      <w:pPr>
        <w:numPr>
          <w:ilvl w:val="2"/>
          <w:numId w:val="900"/>
        </w:numPr>
        <w:spacing w:before="0" w:after="0"/>
      </w:pPr>
      <w:r>
        <w:t>Climate Projections</w:t>
      </w:r>
    </w:p>
    <w:p>
      <w:pPr>
        <w:numPr>
          <w:ilvl w:val="1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Exposure and Sensitivity Analysis</w:t>
      </w:r>
    </w:p>
    <w:p>
      <w:pPr>
        <w:numPr>
          <w:ilvl w:val="2"/>
          <w:numId w:val="900"/>
        </w:numPr>
        <w:spacing w:before="0" w:after="0"/>
      </w:pPr>
      <w:r>
        <w:t>Adaptive Capacity</w:t>
      </w:r>
    </w:p>
    <w:p>
      <w:pPr>
        <w:numPr>
          <w:ilvl w:val="2"/>
          <w:numId w:val="900"/>
        </w:numPr>
        <w:spacing w:before="0" w:after="0"/>
      </w:pPr>
      <w:r>
        <w:t>Climate Risk Assessment</w:t>
      </w:r>
    </w:p>
    <w:p>
      <w:pPr>
        <w:numPr>
          <w:ilvl w:val="1"/>
          <w:numId w:val="900"/>
        </w:numPr>
        <w:spacing w:before="0" w:after="0"/>
      </w:pPr>
      <w:r>
        <w:t>Adaptation Planning</w:t>
      </w:r>
    </w:p>
    <w:p>
      <w:pPr>
        <w:numPr>
          <w:ilvl w:val="2"/>
          <w:numId w:val="900"/>
        </w:numPr>
        <w:spacing w:before="0" w:after="0"/>
      </w:pPr>
      <w:r>
        <w:t>Adaptation Strategies</w:t>
      </w:r>
    </w:p>
    <w:p>
      <w:pPr>
        <w:numPr>
          <w:ilvl w:val="3"/>
          <w:numId w:val="900"/>
        </w:numPr>
        <w:spacing w:before="0" w:after="0"/>
      </w:pPr>
      <w:r>
        <w:t>Ecosystem-based Adaptation</w:t>
      </w:r>
    </w:p>
    <w:p>
      <w:pPr>
        <w:numPr>
          <w:ilvl w:val="3"/>
          <w:numId w:val="900"/>
        </w:numPr>
        <w:spacing w:before="0" w:after="0"/>
      </w:pPr>
      <w:r>
        <w:t>Infrastructure Adaptation</w:t>
      </w:r>
    </w:p>
    <w:p>
      <w:pPr>
        <w:numPr>
          <w:ilvl w:val="3"/>
          <w:numId w:val="900"/>
        </w:numPr>
        <w:spacing w:before="0" w:after="0"/>
      </w:pPr>
      <w:r>
        <w:t>Social Adaptation</w:t>
      </w:r>
    </w:p>
    <w:p>
      <w:pPr>
        <w:numPr>
          <w:ilvl w:val="2"/>
          <w:numId w:val="900"/>
        </w:numPr>
        <w:spacing w:before="0" w:after="0"/>
      </w:pPr>
      <w:r>
        <w:t>Mainstreaming Adaptation</w:t>
      </w:r>
    </w:p>
    <w:p>
      <w:pPr>
        <w:numPr>
          <w:ilvl w:val="3"/>
          <w:numId w:val="900"/>
        </w:numPr>
        <w:spacing w:before="0" w:after="0"/>
      </w:pPr>
      <w:r>
        <w:t>Policy Integration</w:t>
      </w:r>
    </w:p>
    <w:p>
      <w:pPr>
        <w:numPr>
          <w:ilvl w:val="3"/>
          <w:numId w:val="900"/>
        </w:numPr>
        <w:spacing w:before="0" w:after="0"/>
      </w:pPr>
      <w:r>
        <w:t>Planning Integration</w:t>
      </w:r>
    </w:p>
    <w:p>
      <w:pPr>
        <w:numPr>
          <w:ilvl w:val="1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Decarbonization Strategies</w:t>
      </w:r>
    </w:p>
    <w:p>
      <w:pPr>
        <w:numPr>
          <w:ilvl w:val="3"/>
          <w:numId w:val="900"/>
        </w:numPr>
        <w:spacing w:before="0" w:after="0"/>
      </w:pPr>
      <w:r>
        <w:t>Renewable Energy Transition</w:t>
      </w:r>
    </w:p>
    <w:p>
      <w:pPr>
        <w:numPr>
          <w:ilvl w:val="3"/>
          <w:numId w:val="900"/>
        </w:numPr>
        <w:spacing w:before="0" w:after="0"/>
      </w:pPr>
      <w:r>
        <w:t>Energy Efficiency</w:t>
      </w:r>
    </w:p>
    <w:p>
      <w:pPr>
        <w:numPr>
          <w:ilvl w:val="3"/>
          <w:numId w:val="900"/>
        </w:numPr>
        <w:spacing w:before="0" w:after="0"/>
      </w:pPr>
      <w:r>
        <w:t>Electrification</w:t>
      </w:r>
    </w:p>
    <w:p>
      <w:pPr>
        <w:numPr>
          <w:ilvl w:val="2"/>
          <w:numId w:val="900"/>
        </w:numPr>
        <w:spacing w:before="0" w:after="0"/>
      </w:pPr>
      <w:r>
        <w:t>Carbon Capture and Storage</w:t>
      </w:r>
    </w:p>
    <w:p>
      <w:pPr>
        <w:numPr>
          <w:ilvl w:val="3"/>
          <w:numId w:val="900"/>
        </w:numPr>
        <w:spacing w:before="0" w:after="0"/>
      </w:pPr>
      <w:r>
        <w:t>Technology Options</w:t>
      </w:r>
    </w:p>
    <w:p>
      <w:pPr>
        <w:numPr>
          <w:ilvl w:val="3"/>
          <w:numId w:val="900"/>
        </w:numPr>
        <w:spacing w:before="0" w:after="0"/>
      </w:pPr>
      <w:r>
        <w:t>Storage Security</w:t>
      </w:r>
    </w:p>
    <w:p>
      <w:pPr>
        <w:numPr>
          <w:ilvl w:val="2"/>
          <w:numId w:val="900"/>
        </w:numPr>
        <w:spacing w:before="0" w:after="0"/>
      </w:pPr>
      <w:r>
        <w:t>Nature-based Solutions</w:t>
      </w:r>
    </w:p>
    <w:p>
      <w:pPr>
        <w:numPr>
          <w:ilvl w:val="3"/>
          <w:numId w:val="900"/>
        </w:numPr>
        <w:spacing w:before="0" w:after="0"/>
      </w:pPr>
      <w:r>
        <w:t>Forest Carbon Sequestration</w:t>
      </w:r>
    </w:p>
    <w:p>
      <w:pPr>
        <w:numPr>
          <w:ilvl w:val="3"/>
          <w:numId w:val="900"/>
        </w:numPr>
        <w:spacing w:before="0" w:after="0"/>
      </w:pPr>
      <w:r>
        <w:t>Soil Carbon Storage</w:t>
      </w:r>
    </w:p>
    <w:p>
      <w:pPr>
        <w:numPr>
          <w:ilvl w:val="1"/>
          <w:numId w:val="900"/>
        </w:numPr>
        <w:spacing w:before="0" w:after="0"/>
      </w:pPr>
      <w:r>
        <w:t>Climate Finance</w:t>
      </w:r>
    </w:p>
    <w:p>
      <w:pPr>
        <w:numPr>
          <w:ilvl w:val="2"/>
          <w:numId w:val="900"/>
        </w:numPr>
        <w:spacing w:before="0" w:after="0"/>
      </w:pPr>
      <w:r>
        <w:t>Funding Mechanisms</w:t>
      </w:r>
    </w:p>
    <w:p>
      <w:pPr>
        <w:numPr>
          <w:ilvl w:val="2"/>
          <w:numId w:val="900"/>
        </w:numPr>
        <w:spacing w:before="0" w:after="0"/>
      </w:pPr>
      <w:r>
        <w:t>Green Bonds</w:t>
      </w:r>
    </w:p>
    <w:p>
      <w:pPr>
        <w:numPr>
          <w:ilvl w:val="2"/>
          <w:numId w:val="900"/>
        </w:numPr>
        <w:spacing w:before="0" w:after="0"/>
      </w:pPr>
      <w:r>
        <w:t>Carbon Markets</w:t>
      </w:r>
    </w:p>
    <w:p>
      <w:pPr>
        <w:numPr>
          <w:ilvl w:val="0"/>
          <w:numId w:val="900"/>
        </w:numPr>
        <w:spacing w:before="0" w:after="0"/>
      </w:pPr>
      <w:r>
        <w:t>The Circular Economy</w:t>
      </w:r>
    </w:p>
    <w:p>
      <w:pPr>
        <w:numPr>
          <w:ilvl w:val="1"/>
          <w:numId w:val="900"/>
        </w:numPr>
        <w:spacing w:before="0" w:after="0"/>
      </w:pPr>
      <w:r>
        <w:t>Principles of Circular Design</w:t>
      </w:r>
    </w:p>
    <w:p>
      <w:pPr>
        <w:numPr>
          <w:ilvl w:val="2"/>
          <w:numId w:val="900"/>
        </w:numPr>
        <w:spacing w:before="0" w:after="0"/>
      </w:pPr>
      <w:r>
        <w:t>Design for Longevity</w:t>
      </w:r>
    </w:p>
    <w:p>
      <w:pPr>
        <w:numPr>
          <w:ilvl w:val="2"/>
          <w:numId w:val="900"/>
        </w:numPr>
        <w:spacing w:before="0" w:after="0"/>
      </w:pPr>
      <w:r>
        <w:t>Design for Disassembly</w:t>
      </w:r>
    </w:p>
    <w:p>
      <w:pPr>
        <w:numPr>
          <w:ilvl w:val="2"/>
          <w:numId w:val="900"/>
        </w:numPr>
        <w:spacing w:before="0" w:after="0"/>
      </w:pPr>
      <w:r>
        <w:t>Design for Recyclability</w:t>
      </w:r>
    </w:p>
    <w:p>
      <w:pPr>
        <w:numPr>
          <w:ilvl w:val="1"/>
          <w:numId w:val="900"/>
        </w:numPr>
        <w:spacing w:before="0" w:after="0"/>
      </w:pPr>
      <w:r>
        <w:t>Closing Material Loops</w:t>
      </w:r>
    </w:p>
    <w:p>
      <w:pPr>
        <w:numPr>
          <w:ilvl w:val="2"/>
          <w:numId w:val="900"/>
        </w:numPr>
        <w:spacing w:before="0" w:after="0"/>
      </w:pPr>
      <w:r>
        <w:t>Recycling Systems</w:t>
      </w:r>
    </w:p>
    <w:p>
      <w:pPr>
        <w:numPr>
          <w:ilvl w:val="3"/>
          <w:numId w:val="900"/>
        </w:numPr>
        <w:spacing w:before="0" w:after="0"/>
      </w:pPr>
      <w:r>
        <w:t>Mechanical Recycling</w:t>
      </w:r>
    </w:p>
    <w:p>
      <w:pPr>
        <w:numPr>
          <w:ilvl w:val="3"/>
          <w:numId w:val="900"/>
        </w:numPr>
        <w:spacing w:before="0" w:after="0"/>
      </w:pPr>
      <w:r>
        <w:t>Chemical Recycling</w:t>
      </w:r>
    </w:p>
    <w:p>
      <w:pPr>
        <w:numPr>
          <w:ilvl w:val="2"/>
          <w:numId w:val="900"/>
        </w:numPr>
        <w:spacing w:before="0" w:after="0"/>
      </w:pPr>
      <w:r>
        <w:t>Product Life Extension</w:t>
      </w:r>
    </w:p>
    <w:p>
      <w:pPr>
        <w:numPr>
          <w:ilvl w:val="3"/>
          <w:numId w:val="900"/>
        </w:numPr>
        <w:spacing w:before="0" w:after="0"/>
      </w:pPr>
      <w:r>
        <w:t>Repair and Refurbishment</w:t>
      </w:r>
    </w:p>
    <w:p>
      <w:pPr>
        <w:numPr>
          <w:ilvl w:val="3"/>
          <w:numId w:val="900"/>
        </w:numPr>
        <w:spacing w:before="0" w:after="0"/>
      </w:pPr>
      <w:r>
        <w:t>Sharing Economy</w:t>
      </w:r>
    </w:p>
    <w:p>
      <w:pPr>
        <w:numPr>
          <w:ilvl w:val="1"/>
          <w:numId w:val="900"/>
        </w:numPr>
        <w:spacing w:before="0" w:after="0"/>
      </w:pPr>
      <w:r>
        <w:t>Industrial Symbiosis</w:t>
      </w:r>
    </w:p>
    <w:p>
      <w:pPr>
        <w:numPr>
          <w:ilvl w:val="2"/>
          <w:numId w:val="900"/>
        </w:numPr>
        <w:spacing w:before="0" w:after="0"/>
      </w:pPr>
      <w:r>
        <w:t>Waste-to-Resource Networks</w:t>
      </w:r>
    </w:p>
    <w:p>
      <w:pPr>
        <w:numPr>
          <w:ilvl w:val="2"/>
          <w:numId w:val="900"/>
        </w:numPr>
        <w:spacing w:before="0" w:after="0"/>
      </w:pPr>
      <w:r>
        <w:t>Eco-industrial Parks</w:t>
      </w:r>
    </w:p>
    <w:p>
      <w:pPr>
        <w:numPr>
          <w:ilvl w:val="1"/>
          <w:numId w:val="900"/>
        </w:numPr>
        <w:spacing w:before="0" w:after="0"/>
      </w:pPr>
      <w:r>
        <w:t>Policy Support for Circular Economy</w:t>
      </w:r>
    </w:p>
    <w:p>
      <w:pPr>
        <w:numPr>
          <w:ilvl w:val="2"/>
          <w:numId w:val="900"/>
        </w:numPr>
        <w:spacing w:before="0" w:after="0"/>
      </w:pPr>
      <w:r>
        <w:t>Extended Producer Responsibility</w:t>
      </w:r>
    </w:p>
    <w:p>
      <w:pPr>
        <w:numPr>
          <w:ilvl w:val="2"/>
          <w:numId w:val="900"/>
        </w:numPr>
        <w:spacing w:before="0" w:after="0"/>
      </w:pPr>
      <w:r>
        <w:t>Right to Repair Legislation</w:t>
      </w:r>
    </w:p>
    <w:p>
      <w:pPr>
        <w:numPr>
          <w:ilvl w:val="0"/>
          <w:numId w:val="900"/>
        </w:numPr>
        <w:spacing w:before="0" w:after="0"/>
      </w:pPr>
      <w:r>
        <w:t>Urban Environmental Management</w:t>
      </w:r>
    </w:p>
    <w:p>
      <w:pPr>
        <w:numPr>
          <w:ilvl w:val="1"/>
          <w:numId w:val="900"/>
        </w:numPr>
        <w:spacing w:before="0" w:after="0"/>
      </w:pPr>
      <w:r>
        <w:t>Green Infrastructure</w:t>
      </w:r>
    </w:p>
    <w:p>
      <w:pPr>
        <w:numPr>
          <w:ilvl w:val="2"/>
          <w:numId w:val="900"/>
        </w:numPr>
        <w:spacing w:before="0" w:after="0"/>
      </w:pPr>
      <w:r>
        <w:t>Urban Green Spaces</w:t>
      </w:r>
    </w:p>
    <w:p>
      <w:pPr>
        <w:numPr>
          <w:ilvl w:val="3"/>
          <w:numId w:val="900"/>
        </w:numPr>
        <w:spacing w:before="0" w:after="0"/>
      </w:pPr>
      <w:r>
        <w:t>Parks and Recreation Areas</w:t>
      </w:r>
    </w:p>
    <w:p>
      <w:pPr>
        <w:numPr>
          <w:ilvl w:val="3"/>
          <w:numId w:val="900"/>
        </w:numPr>
        <w:spacing w:before="0" w:after="0"/>
      </w:pPr>
      <w:r>
        <w:t>Urban Forests</w:t>
      </w:r>
    </w:p>
    <w:p>
      <w:pPr>
        <w:numPr>
          <w:ilvl w:val="2"/>
          <w:numId w:val="900"/>
        </w:numPr>
        <w:spacing w:before="0" w:after="0"/>
      </w:pPr>
      <w:r>
        <w:t>Green Roofs and Walls</w:t>
      </w:r>
    </w:p>
    <w:p>
      <w:pPr>
        <w:numPr>
          <w:ilvl w:val="3"/>
          <w:numId w:val="900"/>
        </w:numPr>
        <w:spacing w:before="0" w:after="0"/>
      </w:pPr>
      <w:r>
        <w:t>Extensive vs. Intensive Systems</w:t>
      </w:r>
    </w:p>
    <w:p>
      <w:pPr>
        <w:numPr>
          <w:ilvl w:val="3"/>
          <w:numId w:val="900"/>
        </w:numPr>
        <w:spacing w:before="0" w:after="0"/>
      </w:pPr>
      <w:r>
        <w:t>Benefits and Challenges</w:t>
      </w:r>
    </w:p>
    <w:p>
      <w:pPr>
        <w:numPr>
          <w:ilvl w:val="2"/>
          <w:numId w:val="900"/>
        </w:numPr>
        <w:spacing w:before="0" w:after="0"/>
      </w:pPr>
      <w:r>
        <w:t>Sustainable Stormwater Management</w:t>
      </w:r>
    </w:p>
    <w:p>
      <w:pPr>
        <w:numPr>
          <w:ilvl w:val="3"/>
          <w:numId w:val="900"/>
        </w:numPr>
        <w:spacing w:before="0" w:after="0"/>
      </w:pPr>
      <w:r>
        <w:t>Low Impact Development</w:t>
      </w:r>
    </w:p>
    <w:p>
      <w:pPr>
        <w:numPr>
          <w:ilvl w:val="3"/>
          <w:numId w:val="900"/>
        </w:numPr>
        <w:spacing w:before="0" w:after="0"/>
      </w:pPr>
      <w:r>
        <w:t>Green Streets</w:t>
      </w:r>
    </w:p>
    <w:p>
      <w:pPr>
        <w:numPr>
          <w:ilvl w:val="1"/>
          <w:numId w:val="900"/>
        </w:numPr>
        <w:spacing w:before="0" w:after="0"/>
      </w:pPr>
      <w:r>
        <w:t>Sustainable Transportation</w:t>
      </w:r>
    </w:p>
    <w:p>
      <w:pPr>
        <w:numPr>
          <w:ilvl w:val="2"/>
          <w:numId w:val="900"/>
        </w:numPr>
        <w:spacing w:before="0" w:after="0"/>
      </w:pPr>
      <w:r>
        <w:t>Public Transit</w:t>
      </w:r>
    </w:p>
    <w:p>
      <w:pPr>
        <w:numPr>
          <w:ilvl w:val="3"/>
          <w:numId w:val="900"/>
        </w:numPr>
        <w:spacing w:before="0" w:after="0"/>
      </w:pPr>
      <w:r>
        <w:t>Bus Rapid Transit</w:t>
      </w:r>
    </w:p>
    <w:p>
      <w:pPr>
        <w:numPr>
          <w:ilvl w:val="3"/>
          <w:numId w:val="900"/>
        </w:numPr>
        <w:spacing w:before="0" w:after="0"/>
      </w:pPr>
      <w:r>
        <w:t>Rail Systems</w:t>
      </w:r>
    </w:p>
    <w:p>
      <w:pPr>
        <w:numPr>
          <w:ilvl w:val="2"/>
          <w:numId w:val="900"/>
        </w:numPr>
        <w:spacing w:before="0" w:after="0"/>
      </w:pPr>
      <w:r>
        <w:t>Non-motorized Transport</w:t>
      </w:r>
    </w:p>
    <w:p>
      <w:pPr>
        <w:numPr>
          <w:ilvl w:val="3"/>
          <w:numId w:val="900"/>
        </w:numPr>
        <w:spacing w:before="0" w:after="0"/>
      </w:pPr>
      <w:r>
        <w:t>Cycling Infrastructure</w:t>
      </w:r>
    </w:p>
    <w:p>
      <w:pPr>
        <w:numPr>
          <w:ilvl w:val="3"/>
          <w:numId w:val="900"/>
        </w:numPr>
        <w:spacing w:before="0" w:after="0"/>
      </w:pPr>
      <w:r>
        <w:t>Pedestrian Networks</w:t>
      </w:r>
    </w:p>
    <w:p>
      <w:pPr>
        <w:numPr>
          <w:ilvl w:val="2"/>
          <w:numId w:val="900"/>
        </w:numPr>
        <w:spacing w:before="0" w:after="0"/>
      </w:pPr>
      <w:r>
        <w:t>Electric Vehicles</w:t>
      </w:r>
    </w:p>
    <w:p>
      <w:pPr>
        <w:numPr>
          <w:ilvl w:val="3"/>
          <w:numId w:val="900"/>
        </w:numPr>
        <w:spacing w:before="0" w:after="0"/>
      </w:pPr>
      <w:r>
        <w:t>Charging Infrastructure</w:t>
      </w:r>
    </w:p>
    <w:p>
      <w:pPr>
        <w:numPr>
          <w:ilvl w:val="3"/>
          <w:numId w:val="900"/>
        </w:numPr>
        <w:spacing w:before="0" w:after="0"/>
      </w:pPr>
      <w:r>
        <w:t>Fleet Electrification</w:t>
      </w:r>
    </w:p>
    <w:p>
      <w:pPr>
        <w:numPr>
          <w:ilvl w:val="1"/>
          <w:numId w:val="900"/>
        </w:numPr>
        <w:spacing w:before="0" w:after="0"/>
      </w:pPr>
      <w:r>
        <w:t>Urban Metabolism</w:t>
      </w:r>
    </w:p>
    <w:p>
      <w:pPr>
        <w:numPr>
          <w:ilvl w:val="2"/>
          <w:numId w:val="900"/>
        </w:numPr>
        <w:spacing w:before="0" w:after="0"/>
      </w:pPr>
      <w:r>
        <w:t>Material and Energy Flows</w:t>
      </w:r>
    </w:p>
    <w:p>
      <w:pPr>
        <w:numPr>
          <w:ilvl w:val="3"/>
          <w:numId w:val="900"/>
        </w:numPr>
        <w:spacing w:before="0" w:after="0"/>
      </w:pPr>
      <w:r>
        <w:t>Urban Footprint Analysis</w:t>
      </w:r>
    </w:p>
    <w:p>
      <w:pPr>
        <w:numPr>
          <w:ilvl w:val="3"/>
          <w:numId w:val="900"/>
        </w:numPr>
        <w:spacing w:before="0" w:after="0"/>
      </w:pPr>
      <w:r>
        <w:t>Resource Flow Analysis</w:t>
      </w:r>
    </w:p>
    <w:p>
      <w:pPr>
        <w:numPr>
          <w:ilvl w:val="2"/>
          <w:numId w:val="900"/>
        </w:numPr>
        <w:spacing w:before="0" w:after="0"/>
      </w:pPr>
      <w:r>
        <w:t>Urban Resource Efficiency</w:t>
      </w:r>
    </w:p>
    <w:p>
      <w:pPr>
        <w:numPr>
          <w:ilvl w:val="3"/>
          <w:numId w:val="900"/>
        </w:numPr>
        <w:spacing w:before="0" w:after="0"/>
      </w:pPr>
      <w:r>
        <w:t>District Energy Systems</w:t>
      </w:r>
    </w:p>
    <w:p>
      <w:pPr>
        <w:numPr>
          <w:ilvl w:val="3"/>
          <w:numId w:val="900"/>
        </w:numPr>
        <w:spacing w:before="0" w:after="0"/>
      </w:pPr>
      <w:r>
        <w:t>Urban Mining</w:t>
      </w:r>
    </w:p>
    <w:p>
      <w:pPr>
        <w:numPr>
          <w:ilvl w:val="1"/>
          <w:numId w:val="900"/>
        </w:numPr>
        <w:spacing w:before="0" w:after="0"/>
      </w:pPr>
      <w:r>
        <w:t>Smart Cities and Environmental Management</w:t>
      </w:r>
    </w:p>
    <w:p>
      <w:pPr>
        <w:numPr>
          <w:ilvl w:val="2"/>
          <w:numId w:val="900"/>
        </w:numPr>
        <w:spacing w:before="0" w:after="0"/>
      </w:pPr>
      <w:r>
        <w:t>Sensor Networks</w:t>
      </w:r>
    </w:p>
    <w:p>
      <w:pPr>
        <w:numPr>
          <w:ilvl w:val="2"/>
          <w:numId w:val="900"/>
        </w:numPr>
        <w:spacing w:before="0" w:after="0"/>
      </w:pPr>
      <w:r>
        <w:t>Data Analytics</w:t>
      </w:r>
    </w:p>
    <w:p>
      <w:pPr>
        <w:numPr>
          <w:ilvl w:val="2"/>
          <w:numId w:val="900"/>
        </w:numPr>
        <w:spacing w:before="0" w:after="0"/>
      </w:pPr>
      <w:r>
        <w:t>Citizen Engagement Platforms</w:t>
      </w:r>
    </w:p>
    <w:p>
      <w:pPr>
        <w:numPr>
          <w:ilvl w:val="0"/>
          <w:numId w:val="900"/>
        </w:numPr>
        <w:spacing w:before="0" w:after="0"/>
      </w:pPr>
      <w:r>
        <w:t>Integrated Coastal Zone Management</w:t>
      </w:r>
    </w:p>
    <w:p>
      <w:pPr>
        <w:numPr>
          <w:ilvl w:val="1"/>
          <w:numId w:val="900"/>
        </w:numPr>
        <w:spacing w:before="0" w:after="0"/>
      </w:pPr>
      <w:r>
        <w:t>Coastal Ecosystem Protection</w:t>
      </w:r>
    </w:p>
    <w:p>
      <w:pPr>
        <w:numPr>
          <w:ilvl w:val="2"/>
          <w:numId w:val="900"/>
        </w:numPr>
        <w:spacing w:before="0" w:after="0"/>
      </w:pPr>
      <w:r>
        <w:t>Wetland Conservation</w:t>
      </w:r>
    </w:p>
    <w:p>
      <w:pPr>
        <w:numPr>
          <w:ilvl w:val="2"/>
          <w:numId w:val="900"/>
        </w:numPr>
        <w:spacing w:before="0" w:after="0"/>
      </w:pPr>
      <w:r>
        <w:t>Coral Reef Management</w:t>
      </w:r>
    </w:p>
    <w:p>
      <w:pPr>
        <w:numPr>
          <w:ilvl w:val="2"/>
          <w:numId w:val="900"/>
        </w:numPr>
        <w:spacing w:before="0" w:after="0"/>
      </w:pPr>
      <w:r>
        <w:t>Mangrove Restoration</w:t>
      </w:r>
    </w:p>
    <w:p>
      <w:pPr>
        <w:numPr>
          <w:ilvl w:val="1"/>
          <w:numId w:val="900"/>
        </w:numPr>
        <w:spacing w:before="0" w:after="0"/>
      </w:pPr>
      <w:r>
        <w:t>Stakeholder Coordination</w:t>
      </w:r>
    </w:p>
    <w:p>
      <w:pPr>
        <w:numPr>
          <w:ilvl w:val="2"/>
          <w:numId w:val="900"/>
        </w:numPr>
        <w:spacing w:before="0" w:after="0"/>
      </w:pPr>
      <w:r>
        <w:t>Multi-sectoral Planning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Climate Resilience in Coastal Areas</w:t>
      </w:r>
    </w:p>
    <w:p>
      <w:pPr>
        <w:numPr>
          <w:ilvl w:val="2"/>
          <w:numId w:val="900"/>
        </w:numPr>
        <w:spacing w:before="0" w:after="0"/>
      </w:pPr>
      <w:r>
        <w:t>Sea Level Rise Adaptation</w:t>
      </w:r>
    </w:p>
    <w:p>
      <w:pPr>
        <w:numPr>
          <w:ilvl w:val="2"/>
          <w:numId w:val="900"/>
        </w:numPr>
        <w:spacing w:before="0" w:after="0"/>
      </w:pPr>
      <w:r>
        <w:t>Storm Surge Protection</w:t>
      </w:r>
    </w:p>
    <w:p>
      <w:pPr>
        <w:numPr>
          <w:ilvl w:val="2"/>
          <w:numId w:val="900"/>
        </w:numPr>
        <w:spacing w:before="0" w:after="0"/>
      </w:pPr>
      <w:r>
        <w:t>Coastal Erosion Management</w:t>
      </w:r>
    </w:p>
    <w:p>
      <w:pPr>
        <w:numPr>
          <w:ilvl w:val="1"/>
          <w:numId w:val="900"/>
        </w:numPr>
        <w:spacing w:before="0" w:after="0"/>
      </w:pPr>
      <w:r>
        <w:t>Marine Spatial Planning</w:t>
      </w:r>
    </w:p>
    <w:p>
      <w:pPr>
        <w:numPr>
          <w:ilvl w:val="2"/>
          <w:numId w:val="900"/>
        </w:numPr>
        <w:spacing w:before="0" w:after="0"/>
      </w:pPr>
      <w:r>
        <w:t>Zoning Approaches</w:t>
      </w:r>
    </w:p>
    <w:p>
      <w:pPr>
        <w:numPr>
          <w:ilvl w:val="2"/>
          <w:numId w:val="900"/>
        </w:numPr>
        <w:spacing w:before="0" w:after="0"/>
      </w:pPr>
      <w:r>
        <w:t>Ecosystem-based Management</w:t>
      </w:r>
    </w:p>
    <w:p>
      <w:pPr>
        <w:numPr>
          <w:ilvl w:val="0"/>
          <w:numId w:val="900"/>
        </w:numPr>
        <w:spacing w:before="0" w:after="0"/>
      </w:pPr>
      <w:r>
        <w:t>Environmental Conflict Resolution and Management</w:t>
      </w:r>
    </w:p>
    <w:p>
      <w:pPr>
        <w:numPr>
          <w:ilvl w:val="1"/>
          <w:numId w:val="900"/>
        </w:numPr>
        <w:spacing w:before="0" w:after="0"/>
      </w:pPr>
      <w:r>
        <w:t>Conflict Analysis</w:t>
      </w:r>
    </w:p>
    <w:p>
      <w:pPr>
        <w:numPr>
          <w:ilvl w:val="2"/>
          <w:numId w:val="900"/>
        </w:numPr>
        <w:spacing w:before="0" w:after="0"/>
      </w:pPr>
      <w:r>
        <w:t>Stakeholder Mapping</w:t>
      </w:r>
    </w:p>
    <w:p>
      <w:pPr>
        <w:numPr>
          <w:ilvl w:val="2"/>
          <w:numId w:val="900"/>
        </w:numPr>
        <w:spacing w:before="0" w:after="0"/>
      </w:pPr>
      <w:r>
        <w:t>Interest-based Analysis</w:t>
      </w:r>
    </w:p>
    <w:p>
      <w:pPr>
        <w:numPr>
          <w:ilvl w:val="2"/>
          <w:numId w:val="900"/>
        </w:numPr>
        <w:spacing w:before="0" w:after="0"/>
      </w:pPr>
      <w:r>
        <w:t>Power Dynamics</w:t>
      </w:r>
    </w:p>
    <w:p>
      <w:pPr>
        <w:numPr>
          <w:ilvl w:val="1"/>
          <w:numId w:val="900"/>
        </w:numPr>
        <w:spacing w:before="0" w:after="0"/>
      </w:pPr>
      <w:r>
        <w:t>Mediation and Negotiation Techniques</w:t>
      </w:r>
    </w:p>
    <w:p>
      <w:pPr>
        <w:numPr>
          <w:ilvl w:val="2"/>
          <w:numId w:val="900"/>
        </w:numPr>
        <w:spacing w:before="0" w:after="0"/>
      </w:pPr>
      <w:r>
        <w:t>Facilitated Dialogue</w:t>
      </w:r>
    </w:p>
    <w:p>
      <w:pPr>
        <w:numPr>
          <w:ilvl w:val="2"/>
          <w:numId w:val="900"/>
        </w:numPr>
        <w:spacing w:before="0" w:after="0"/>
      </w:pPr>
      <w:r>
        <w:t>Multi-party Negotiation</w:t>
      </w:r>
    </w:p>
    <w:p>
      <w:pPr>
        <w:numPr>
          <w:ilvl w:val="2"/>
          <w:numId w:val="900"/>
        </w:numPr>
        <w:spacing w:before="0" w:after="0"/>
      </w:pPr>
      <w:r>
        <w:t>Consensus Building</w:t>
      </w:r>
    </w:p>
    <w:p>
      <w:pPr>
        <w:numPr>
          <w:ilvl w:val="1"/>
          <w:numId w:val="900"/>
        </w:numPr>
        <w:spacing w:before="0" w:after="0"/>
      </w:pPr>
      <w:r>
        <w:t>Case Studies</w:t>
      </w:r>
    </w:p>
    <w:p>
      <w:pPr>
        <w:numPr>
          <w:ilvl w:val="2"/>
          <w:numId w:val="900"/>
        </w:numPr>
        <w:spacing w:before="0" w:after="0"/>
      </w:pPr>
      <w:r>
        <w:t>Water Allocation Conflicts</w:t>
      </w:r>
    </w:p>
    <w:p>
      <w:pPr>
        <w:numPr>
          <w:ilvl w:val="2"/>
          <w:numId w:val="900"/>
        </w:numPr>
        <w:spacing w:before="0" w:after="0"/>
      </w:pPr>
      <w:r>
        <w:t>Land Use Disputes</w:t>
      </w:r>
    </w:p>
    <w:p>
      <w:pPr>
        <w:numPr>
          <w:ilvl w:val="2"/>
          <w:numId w:val="900"/>
        </w:numPr>
        <w:spacing w:before="0" w:after="0"/>
      </w:pPr>
      <w:r>
        <w:t>Transboundary Environmental Issues</w:t>
      </w:r>
    </w:p>
    <w:p>
      <w:pPr>
        <w:numPr>
          <w:ilvl w:val="0"/>
          <w:numId w:val="900"/>
        </w:numPr>
        <w:spacing w:before="0" w:after="0"/>
      </w:pPr>
      <w:r>
        <w:t>Application of New Technologies</w:t>
      </w:r>
    </w:p>
    <w:p>
      <w:pPr>
        <w:numPr>
          <w:ilvl w:val="1"/>
          <w:numId w:val="900"/>
        </w:numPr>
        <w:spacing w:before="0" w:after="0"/>
      </w:pPr>
      <w:r>
        <w:t>Geographic Information Systems (GIS)</w:t>
      </w:r>
    </w:p>
    <w:p>
      <w:pPr>
        <w:numPr>
          <w:ilvl w:val="2"/>
          <w:numId w:val="900"/>
        </w:numPr>
        <w:spacing w:before="0" w:after="0"/>
      </w:pPr>
      <w:r>
        <w:t>Spatial Data Collection</w:t>
      </w:r>
    </w:p>
    <w:p>
      <w:pPr>
        <w:numPr>
          <w:ilvl w:val="3"/>
          <w:numId w:val="900"/>
        </w:numPr>
        <w:spacing w:before="0" w:after="0"/>
      </w:pPr>
      <w:r>
        <w:t>GPS Technology</w:t>
      </w:r>
    </w:p>
    <w:p>
      <w:pPr>
        <w:numPr>
          <w:ilvl w:val="3"/>
          <w:numId w:val="900"/>
        </w:numPr>
        <w:spacing w:before="0" w:after="0"/>
      </w:pPr>
      <w:r>
        <w:t>Field Data Collection</w:t>
      </w:r>
    </w:p>
    <w:p>
      <w:pPr>
        <w:numPr>
          <w:ilvl w:val="2"/>
          <w:numId w:val="900"/>
        </w:numPr>
        <w:spacing w:before="0" w:after="0"/>
      </w:pPr>
      <w:r>
        <w:t>Environmental Mapping</w:t>
      </w:r>
    </w:p>
    <w:p>
      <w:pPr>
        <w:numPr>
          <w:ilvl w:val="3"/>
          <w:numId w:val="900"/>
        </w:numPr>
        <w:spacing w:before="0" w:after="0"/>
      </w:pPr>
      <w:r>
        <w:t>Land Use Mapping</w:t>
      </w:r>
    </w:p>
    <w:p>
      <w:pPr>
        <w:numPr>
          <w:ilvl w:val="3"/>
          <w:numId w:val="900"/>
        </w:numPr>
        <w:spacing w:before="0" w:after="0"/>
      </w:pPr>
      <w:r>
        <w:t>Habitat Mapping</w:t>
      </w:r>
    </w:p>
    <w:p>
      <w:pPr>
        <w:numPr>
          <w:ilvl w:val="3"/>
          <w:numId w:val="900"/>
        </w:numPr>
        <w:spacing w:before="0" w:after="0"/>
      </w:pPr>
      <w:r>
        <w:t>Pollution Mapping</w:t>
      </w:r>
    </w:p>
    <w:p>
      <w:pPr>
        <w:numPr>
          <w:ilvl w:val="2"/>
          <w:numId w:val="900"/>
        </w:numPr>
        <w:spacing w:before="0" w:after="0"/>
      </w:pPr>
      <w:r>
        <w:t>Spatial Analysis</w:t>
      </w:r>
    </w:p>
    <w:p>
      <w:pPr>
        <w:numPr>
          <w:ilvl w:val="3"/>
          <w:numId w:val="900"/>
        </w:numPr>
        <w:spacing w:before="0" w:after="0"/>
      </w:pPr>
      <w:r>
        <w:t>Overlay Analysis</w:t>
      </w:r>
    </w:p>
    <w:p>
      <w:pPr>
        <w:numPr>
          <w:ilvl w:val="3"/>
          <w:numId w:val="900"/>
        </w:numPr>
        <w:spacing w:before="0" w:after="0"/>
      </w:pPr>
      <w:r>
        <w:t>Network Analysis</w:t>
      </w:r>
    </w:p>
    <w:p>
      <w:pPr>
        <w:numPr>
          <w:ilvl w:val="3"/>
          <w:numId w:val="900"/>
        </w:numPr>
        <w:spacing w:before="0" w:after="0"/>
      </w:pPr>
      <w:r>
        <w:t>Modeling Applications</w:t>
      </w:r>
    </w:p>
    <w:p>
      <w:pPr>
        <w:numPr>
          <w:ilvl w:val="1"/>
          <w:numId w:val="900"/>
        </w:numPr>
        <w:spacing w:before="0" w:after="0"/>
      </w:pPr>
      <w:r>
        <w:t>Remote Sensing</w:t>
      </w:r>
    </w:p>
    <w:p>
      <w:pPr>
        <w:numPr>
          <w:ilvl w:val="2"/>
          <w:numId w:val="900"/>
        </w:numPr>
        <w:spacing w:before="0" w:after="0"/>
      </w:pPr>
      <w:r>
        <w:t>Satellite Imagery</w:t>
      </w:r>
    </w:p>
    <w:p>
      <w:pPr>
        <w:numPr>
          <w:ilvl w:val="3"/>
          <w:numId w:val="900"/>
        </w:numPr>
        <w:spacing w:before="0" w:after="0"/>
      </w:pPr>
      <w:r>
        <w:t>Optical Sensors</w:t>
      </w:r>
    </w:p>
    <w:p>
      <w:pPr>
        <w:numPr>
          <w:ilvl w:val="3"/>
          <w:numId w:val="900"/>
        </w:numPr>
        <w:spacing w:before="0" w:after="0"/>
      </w:pPr>
      <w:r>
        <w:t>Radar Sensors</w:t>
      </w:r>
    </w:p>
    <w:p>
      <w:pPr>
        <w:numPr>
          <w:ilvl w:val="3"/>
          <w:numId w:val="900"/>
        </w:numPr>
        <w:spacing w:before="0" w:after="0"/>
      </w:pPr>
      <w:r>
        <w:t>Hyperspectral Imaging</w:t>
      </w:r>
    </w:p>
    <w:p>
      <w:pPr>
        <w:numPr>
          <w:ilvl w:val="2"/>
          <w:numId w:val="900"/>
        </w:numPr>
        <w:spacing w:before="0" w:after="0"/>
      </w:pPr>
      <w:r>
        <w:t>Environmental Monitoring Applications</w:t>
      </w:r>
    </w:p>
    <w:p>
      <w:pPr>
        <w:numPr>
          <w:ilvl w:val="3"/>
          <w:numId w:val="900"/>
        </w:numPr>
        <w:spacing w:before="0" w:after="0"/>
      </w:pPr>
      <w:r>
        <w:t>Deforestation Monitoring</w:t>
      </w:r>
    </w:p>
    <w:p>
      <w:pPr>
        <w:numPr>
          <w:ilvl w:val="3"/>
          <w:numId w:val="900"/>
        </w:numPr>
        <w:spacing w:before="0" w:after="0"/>
      </w:pPr>
      <w:r>
        <w:t>Water Quality Assessment</w:t>
      </w:r>
    </w:p>
    <w:p>
      <w:pPr>
        <w:numPr>
          <w:ilvl w:val="3"/>
          <w:numId w:val="900"/>
        </w:numPr>
        <w:spacing w:before="0" w:after="0"/>
      </w:pPr>
      <w:r>
        <w:t>Urban Growth Analysis</w:t>
      </w:r>
    </w:p>
    <w:p>
      <w:pPr>
        <w:numPr>
          <w:ilvl w:val="2"/>
          <w:numId w:val="900"/>
        </w:numPr>
        <w:spacing w:before="0" w:after="0"/>
      </w:pPr>
      <w:r>
        <w:t>Drone Technology</w:t>
      </w:r>
    </w:p>
    <w:p>
      <w:pPr>
        <w:numPr>
          <w:ilvl w:val="3"/>
          <w:numId w:val="900"/>
        </w:numPr>
        <w:spacing w:before="0" w:after="0"/>
      </w:pPr>
      <w:r>
        <w:t>Aerial Surveys</w:t>
      </w:r>
    </w:p>
    <w:p>
      <w:pPr>
        <w:numPr>
          <w:ilvl w:val="3"/>
          <w:numId w:val="900"/>
        </w:numPr>
        <w:spacing w:before="0" w:after="0"/>
      </w:pPr>
      <w:r>
        <w:t>Real-time Monitoring</w:t>
      </w:r>
    </w:p>
    <w:p>
      <w:pPr>
        <w:numPr>
          <w:ilvl w:val="1"/>
          <w:numId w:val="900"/>
        </w:numPr>
        <w:spacing w:before="0" w:after="0"/>
      </w:pPr>
      <w:r>
        <w:t>Environmental Modeling</w:t>
      </w:r>
    </w:p>
    <w:p>
      <w:pPr>
        <w:numPr>
          <w:ilvl w:val="2"/>
          <w:numId w:val="900"/>
        </w:numPr>
        <w:spacing w:before="0" w:after="0"/>
      </w:pPr>
      <w:r>
        <w:t>Predictive Models</w:t>
      </w:r>
    </w:p>
    <w:p>
      <w:pPr>
        <w:numPr>
          <w:ilvl w:val="3"/>
          <w:numId w:val="900"/>
        </w:numPr>
        <w:spacing w:before="0" w:after="0"/>
      </w:pPr>
      <w:r>
        <w:t>Climate Models</w:t>
      </w:r>
    </w:p>
    <w:p>
      <w:pPr>
        <w:numPr>
          <w:ilvl w:val="3"/>
          <w:numId w:val="900"/>
        </w:numPr>
        <w:spacing w:before="0" w:after="0"/>
      </w:pPr>
      <w:r>
        <w:t>Hydrological Models</w:t>
      </w:r>
    </w:p>
    <w:p>
      <w:pPr>
        <w:numPr>
          <w:ilvl w:val="3"/>
          <w:numId w:val="900"/>
        </w:numPr>
        <w:spacing w:before="0" w:after="0"/>
      </w:pPr>
      <w:r>
        <w:t>Air Quality Models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3"/>
          <w:numId w:val="900"/>
        </w:numPr>
        <w:spacing w:before="0" w:after="0"/>
      </w:pPr>
      <w:r>
        <w:t>What-if Analysis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Predictive Analytics</w:t>
      </w:r>
    </w:p>
    <w:p>
      <w:pPr>
        <w:numPr>
          <w:ilvl w:val="1"/>
          <w:numId w:val="900"/>
        </w:numPr>
        <w:spacing w:before="0" w:after="0"/>
      </w:pPr>
      <w:r>
        <w:t>Internet of Things (IoT)</w:t>
      </w:r>
    </w:p>
    <w:p>
      <w:pPr>
        <w:numPr>
          <w:ilvl w:val="2"/>
          <w:numId w:val="900"/>
        </w:numPr>
        <w:spacing w:before="0" w:after="0"/>
      </w:pPr>
      <w:r>
        <w:t>Environmental Sensors</w:t>
      </w:r>
    </w:p>
    <w:p>
      <w:pPr>
        <w:numPr>
          <w:ilvl w:val="2"/>
          <w:numId w:val="900"/>
        </w:numPr>
        <w:spacing w:before="0" w:after="0"/>
      </w:pPr>
      <w:r>
        <w:t>Real-time Data Collection</w:t>
      </w:r>
    </w:p>
    <w:p>
      <w:pPr>
        <w:numPr>
          <w:ilvl w:val="2"/>
          <w:numId w:val="900"/>
        </w:numPr>
        <w:spacing w:before="0" w:after="0"/>
      </w:pPr>
      <w:r>
        <w:t>Automated Monitoring Systems</w:t>
      </w:r>
    </w:p>
    <w:p>
      <w:pPr>
        <w:numPr>
          <w:ilvl w:val="1"/>
          <w:numId w:val="900"/>
        </w:numPr>
        <w:spacing w:before="0" w:after="0"/>
      </w:pPr>
      <w:r>
        <w:t>Blockchain Technology</w:t>
      </w:r>
    </w:p>
    <w:p>
      <w:pPr>
        <w:numPr>
          <w:ilvl w:val="2"/>
          <w:numId w:val="900"/>
        </w:numPr>
        <w:spacing w:before="0" w:after="0"/>
      </w:pPr>
      <w:r>
        <w:t>Supply Chain Transparency</w:t>
      </w:r>
    </w:p>
    <w:p>
      <w:pPr>
        <w:numPr>
          <w:ilvl w:val="2"/>
          <w:numId w:val="900"/>
        </w:numPr>
        <w:spacing w:before="0" w:after="0"/>
      </w:pPr>
      <w:r>
        <w:t>Carbon Credit Tracking</w:t>
      </w:r>
    </w:p>
    <w:p>
      <w:pPr>
        <w:numPr>
          <w:ilvl w:val="2"/>
          <w:numId w:val="900"/>
        </w:numPr>
        <w:spacing w:before="0" w:after="0"/>
      </w:pPr>
      <w:r>
        <w:t>Environmental Data Integrity</w:t>
      </w:r>
    </w:p>
    <w:p>
      <w:pPr>
        <w:numPr>
          <w:ilvl w:val="0"/>
          <w:numId w:val="900"/>
        </w:numPr>
        <w:spacing w:before="0" w:after="0"/>
      </w:pPr>
      <w:r>
        <w:t>Emerging Environmental Challenges</w:t>
      </w:r>
    </w:p>
    <w:p>
      <w:pPr>
        <w:numPr>
          <w:ilvl w:val="1"/>
          <w:numId w:val="900"/>
        </w:numPr>
        <w:spacing w:before="0" w:after="0"/>
      </w:pPr>
      <w:r>
        <w:t>Microplastics Pollution</w:t>
      </w:r>
    </w:p>
    <w:p>
      <w:pPr>
        <w:numPr>
          <w:ilvl w:val="2"/>
          <w:numId w:val="900"/>
        </w:numPr>
        <w:spacing w:before="0" w:after="0"/>
      </w:pPr>
      <w:r>
        <w:t>Sources and Pathways</w:t>
      </w:r>
    </w:p>
    <w:p>
      <w:pPr>
        <w:numPr>
          <w:ilvl w:val="2"/>
          <w:numId w:val="900"/>
        </w:numPr>
        <w:spacing w:before="0" w:after="0"/>
      </w:pPr>
      <w:r>
        <w:t>Environmental and Health Impacts</w:t>
      </w:r>
    </w:p>
    <w:p>
      <w:pPr>
        <w:numPr>
          <w:ilvl w:val="2"/>
          <w:numId w:val="900"/>
        </w:numPr>
        <w:spacing w:before="0" w:after="0"/>
      </w:pPr>
      <w:r>
        <w:t>Management Strategies</w:t>
      </w:r>
    </w:p>
    <w:p>
      <w:pPr>
        <w:numPr>
          <w:ilvl w:val="1"/>
          <w:numId w:val="900"/>
        </w:numPr>
        <w:spacing w:before="0" w:after="0"/>
      </w:pPr>
      <w:r>
        <w:t>Pharmaceutical Pollution</w:t>
      </w:r>
    </w:p>
    <w:p>
      <w:pPr>
        <w:numPr>
          <w:ilvl w:val="2"/>
          <w:numId w:val="900"/>
        </w:numPr>
        <w:spacing w:before="0" w:after="0"/>
      </w:pPr>
      <w:r>
        <w:t>Occurrence in Environment</w:t>
      </w:r>
    </w:p>
    <w:p>
      <w:pPr>
        <w:numPr>
          <w:ilvl w:val="2"/>
          <w:numId w:val="900"/>
        </w:numPr>
        <w:spacing w:before="0" w:after="0"/>
      </w:pPr>
      <w:r>
        <w:t>Treatment Technologies</w:t>
      </w:r>
    </w:p>
    <w:p>
      <w:pPr>
        <w:numPr>
          <w:ilvl w:val="1"/>
          <w:numId w:val="900"/>
        </w:numPr>
        <w:spacing w:before="0" w:after="0"/>
      </w:pPr>
      <w:r>
        <w:t>Nanotechnology and Environment</w:t>
      </w:r>
    </w:p>
    <w:p>
      <w:pPr>
        <w:numPr>
          <w:ilvl w:val="2"/>
          <w:numId w:val="900"/>
        </w:numPr>
        <w:spacing w:before="0" w:after="0"/>
      </w:pPr>
      <w:r>
        <w:t>Environmental Applications</w:t>
      </w:r>
    </w:p>
    <w:p>
      <w:pPr>
        <w:numPr>
          <w:ilvl w:val="2"/>
          <w:numId w:val="900"/>
        </w:numPr>
        <w:spacing w:before="0" w:after="0"/>
      </w:pPr>
      <w:r>
        <w:t>Potential Risks</w:t>
      </w:r>
    </w:p>
    <w:p>
      <w:pPr>
        <w:numPr>
          <w:ilvl w:val="2"/>
          <w:numId w:val="900"/>
        </w:numPr>
        <w:spacing w:before="0" w:after="0"/>
      </w:pPr>
      <w:r>
        <w:t>Risk Assessment Challenges</w:t>
      </w:r>
    </w:p>
    <w:p>
      <w:pPr>
        <w:numPr>
          <w:ilvl w:val="1"/>
          <w:numId w:val="900"/>
        </w:numPr>
        <w:spacing w:before="0" w:after="0"/>
      </w:pPr>
      <w:r>
        <w:t>Space Debris</w:t>
      </w:r>
    </w:p>
    <w:p>
      <w:pPr>
        <w:numPr>
          <w:ilvl w:val="2"/>
          <w:numId w:val="900"/>
        </w:numPr>
        <w:spacing w:before="0" w:after="0"/>
      </w:pPr>
      <w:r>
        <w:t>Environmental Implications</w:t>
      </w:r>
    </w:p>
    <w:p>
      <w:pPr>
        <w:numPr>
          <w:ilvl w:val="2"/>
          <w:numId w:val="900"/>
        </w:numPr>
        <w:spacing w:before="0" w:after="0"/>
      </w:pPr>
      <w:r>
        <w:t>International Governance</w:t>
      </w:r>
    </w:p>
    <w:p>
      <w:pPr>
        <w:numPr>
          <w:ilvl w:val="0"/>
          <w:numId w:val="900"/>
        </w:numPr>
        <w:spacing w:before="0" w:after="0"/>
      </w:pPr>
      <w:r>
        <w:t>Future Directions in Environmental Management</w:t>
      </w:r>
    </w:p>
    <w:p>
      <w:pPr>
        <w:numPr>
          <w:ilvl w:val="1"/>
          <w:numId w:val="900"/>
        </w:numPr>
        <w:spacing w:before="0" w:after="0"/>
      </w:pPr>
      <w:r>
        <w:t>Planetary Boundaries Framework</w:t>
      </w:r>
    </w:p>
    <w:p>
      <w:pPr>
        <w:numPr>
          <w:ilvl w:val="2"/>
          <w:numId w:val="900"/>
        </w:numPr>
        <w:spacing w:before="0" w:after="0"/>
      </w:pPr>
      <w:r>
        <w:t>Earth System Limits</w:t>
      </w:r>
    </w:p>
    <w:p>
      <w:pPr>
        <w:numPr>
          <w:ilvl w:val="2"/>
          <w:numId w:val="900"/>
        </w:numPr>
        <w:spacing w:before="0" w:after="0"/>
      </w:pPr>
      <w:r>
        <w:t>Safe Operating Space</w:t>
      </w:r>
    </w:p>
    <w:p>
      <w:pPr>
        <w:numPr>
          <w:ilvl w:val="1"/>
          <w:numId w:val="900"/>
        </w:numPr>
        <w:spacing w:before="0" w:after="0"/>
      </w:pPr>
      <w:r>
        <w:t>One Health Approach</w:t>
      </w:r>
    </w:p>
    <w:p>
      <w:pPr>
        <w:numPr>
          <w:ilvl w:val="2"/>
          <w:numId w:val="900"/>
        </w:numPr>
        <w:spacing w:before="0" w:after="0"/>
      </w:pPr>
      <w:r>
        <w:t>Human-Animal-Environment Interface</w:t>
      </w:r>
    </w:p>
    <w:p>
      <w:pPr>
        <w:numPr>
          <w:ilvl w:val="2"/>
          <w:numId w:val="900"/>
        </w:numPr>
        <w:spacing w:before="0" w:after="0"/>
      </w:pPr>
      <w:r>
        <w:t>Integrated Health Management</w:t>
      </w:r>
    </w:p>
    <w:p>
      <w:pPr>
        <w:numPr>
          <w:ilvl w:val="1"/>
          <w:numId w:val="900"/>
        </w:numPr>
        <w:spacing w:before="0" w:after="0"/>
      </w:pPr>
      <w:r>
        <w:t>Transformation and Sustainability Transitions</w:t>
      </w:r>
    </w:p>
    <w:p>
      <w:pPr>
        <w:numPr>
          <w:ilvl w:val="2"/>
          <w:numId w:val="900"/>
        </w:numPr>
        <w:spacing w:before="0" w:after="0"/>
      </w:pPr>
      <w:r>
        <w:t>System Innovation</w:t>
      </w:r>
    </w:p>
    <w:p>
      <w:pPr>
        <w:numPr>
          <w:ilvl w:val="2"/>
          <w:numId w:val="900"/>
        </w:numPr>
        <w:spacing w:before="0" w:after="0"/>
      </w:pPr>
      <w:r>
        <w:t>Transition Management</w:t>
      </w:r>
    </w:p>
    <w:p>
      <w:pPr>
        <w:numPr>
          <w:ilvl w:val="2"/>
          <w:numId w:val="900"/>
        </w:numPr>
        <w:spacing w:before="0" w:after="0"/>
      </w:pPr>
      <w:r>
        <w:t>Social-Technical Systems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